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18F7" w14:textId="77777777" w:rsidR="00F016AF" w:rsidRPr="00662F08" w:rsidRDefault="00607929" w:rsidP="00865C99">
      <w:pPr>
        <w:spacing w:after="0"/>
        <w:ind w:left="-567" w:right="-567"/>
        <w:rPr>
          <w:b/>
          <w:color w:val="0070C0"/>
          <w:sz w:val="20"/>
          <w:szCs w:val="20"/>
        </w:rPr>
      </w:pPr>
      <w:r>
        <w:rPr>
          <w:b/>
          <w:noProof/>
          <w:color w:val="0070C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341A68" wp14:editId="09E5D7CF">
                <wp:simplePos x="0" y="0"/>
                <wp:positionH relativeFrom="column">
                  <wp:posOffset>-491490</wp:posOffset>
                </wp:positionH>
                <wp:positionV relativeFrom="paragraph">
                  <wp:posOffset>-27940</wp:posOffset>
                </wp:positionV>
                <wp:extent cx="819150" cy="2857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08DAB" w14:textId="77777777" w:rsidR="00607929" w:rsidRPr="00607929" w:rsidRDefault="00607929" w:rsidP="00607929">
                            <w:pPr>
                              <w:jc w:val="center"/>
                              <w:rPr>
                                <w:i/>
                                <w:color w:val="0070C0"/>
                              </w:rPr>
                            </w:pPr>
                            <w:r w:rsidRPr="00607929">
                              <w:rPr>
                                <w:i/>
                                <w:color w:val="0070C0"/>
                              </w:rPr>
                              <w:t>Annexe 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41A68" id="Rectangle 13" o:spid="_x0000_s1026" style="position:absolute;left:0;text-align:left;margin-left:-38.7pt;margin-top:-2.2pt;width:64.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" fillcolor="white [3212]" strokecolor="white [3212]" strokeweight="1pt">
                <v:textbox>
                  <w:txbxContent>
                    <w:p w14:paraId="33408DAB" w14:textId="77777777" w:rsidR="00607929" w:rsidRPr="00607929" w:rsidRDefault="00607929" w:rsidP="00607929">
                      <w:pPr>
                        <w:jc w:val="center"/>
                        <w:rPr>
                          <w:i/>
                          <w:color w:val="0070C0"/>
                        </w:rPr>
                      </w:pPr>
                      <w:r w:rsidRPr="00607929">
                        <w:rPr>
                          <w:i/>
                          <w:color w:val="0070C0"/>
                        </w:rPr>
                        <w:t>Annexe 3a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0070C0"/>
          <w:sz w:val="48"/>
          <w:szCs w:val="48"/>
        </w:rPr>
        <w:br/>
      </w:r>
      <w:r w:rsidR="009E0009" w:rsidRPr="00D725F7">
        <w:rPr>
          <w:b/>
          <w:color w:val="0070C0"/>
          <w:sz w:val="48"/>
          <w:szCs w:val="48"/>
        </w:rPr>
        <w:t xml:space="preserve">Fiche pratique </w:t>
      </w:r>
      <w:r w:rsidR="00B10B03" w:rsidRPr="00D725F7">
        <w:rPr>
          <w:b/>
          <w:color w:val="0070C0"/>
          <w:sz w:val="48"/>
          <w:szCs w:val="48"/>
        </w:rPr>
        <w:t>«</w:t>
      </w:r>
      <w:r w:rsidR="00D725F7">
        <w:rPr>
          <w:b/>
          <w:color w:val="0070C0"/>
          <w:sz w:val="48"/>
          <w:szCs w:val="48"/>
        </w:rPr>
        <w:t xml:space="preserve"> </w:t>
      </w:r>
      <w:r w:rsidR="00F016AF" w:rsidRPr="00D725F7">
        <w:rPr>
          <w:b/>
          <w:color w:val="0070C0"/>
          <w:sz w:val="48"/>
          <w:szCs w:val="48"/>
        </w:rPr>
        <w:t>Les critères de suspicion de fraude</w:t>
      </w:r>
      <w:r w:rsidR="00D725F7">
        <w:rPr>
          <w:b/>
          <w:color w:val="0070C0"/>
          <w:sz w:val="48"/>
          <w:szCs w:val="48"/>
        </w:rPr>
        <w:t xml:space="preserve"> </w:t>
      </w:r>
      <w:r w:rsidR="00B10B03" w:rsidRPr="00D725F7">
        <w:rPr>
          <w:b/>
          <w:color w:val="0070C0"/>
          <w:sz w:val="48"/>
          <w:szCs w:val="48"/>
        </w:rPr>
        <w:t>»</w:t>
      </w:r>
    </w:p>
    <w:p w14:paraId="5FC8B63D" w14:textId="77777777" w:rsidR="00F016AF" w:rsidRDefault="00607929" w:rsidP="00607929">
      <w:pPr>
        <w:rPr>
          <w:b/>
          <w:color w:val="002060"/>
          <w:sz w:val="32"/>
          <w:szCs w:val="32"/>
        </w:rPr>
      </w:pPr>
      <w:r>
        <w:rPr>
          <w:b/>
          <w:noProof/>
          <w:color w:val="0070C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94D360" wp14:editId="557DE609">
                <wp:simplePos x="0" y="0"/>
                <wp:positionH relativeFrom="margin">
                  <wp:posOffset>1070610</wp:posOffset>
                </wp:positionH>
                <wp:positionV relativeFrom="paragraph">
                  <wp:posOffset>54610</wp:posOffset>
                </wp:positionV>
                <wp:extent cx="4600575" cy="3619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BF271" w14:textId="77777777" w:rsidR="00607929" w:rsidRDefault="00607929" w:rsidP="00607929">
                            <w:r w:rsidRPr="002E1BBE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Comment détecter une suspicion de </w:t>
                            </w:r>
                            <w: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fraude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94D360" id="Rectangle 3" o:spid="_x0000_s1027" style="position:absolute;margin-left:84.3pt;margin-top:4.3pt;width:362.25pt;height:28.5pt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" fillcolor="white [3212]" strokecolor="white [3212]" strokeweight="1pt">
                <v:textbox>
                  <w:txbxContent>
                    <w:p w14:paraId="477BF271" w14:textId="77777777" w:rsidR="00607929" w:rsidRDefault="00607929" w:rsidP="00607929">
                      <w:r w:rsidRPr="002E1BBE">
                        <w:rPr>
                          <w:b/>
                          <w:color w:val="002060"/>
                          <w:sz w:val="36"/>
                          <w:szCs w:val="36"/>
                        </w:rPr>
                        <w:t xml:space="preserve">Comment détecter une suspicion de </w:t>
                      </w:r>
                      <w:r>
                        <w:rPr>
                          <w:b/>
                          <w:color w:val="002060"/>
                          <w:sz w:val="36"/>
                          <w:szCs w:val="36"/>
                        </w:rPr>
                        <w:t>fraude 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EED124" wp14:editId="39DA452B">
                <wp:simplePos x="0" y="0"/>
                <wp:positionH relativeFrom="column">
                  <wp:posOffset>-386080</wp:posOffset>
                </wp:positionH>
                <wp:positionV relativeFrom="paragraph">
                  <wp:posOffset>612140</wp:posOffset>
                </wp:positionV>
                <wp:extent cx="6819900" cy="361950"/>
                <wp:effectExtent l="0" t="0" r="19050" b="1905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9E4C0" w14:textId="77777777" w:rsidR="00557A0B" w:rsidRPr="00557A0B" w:rsidRDefault="00557A0B" w:rsidP="00557A0B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557A0B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Une suspicion de fraude doit comporter cumulativement 2 éléments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ED124" id="Rectangle : coins arrondis 17" o:spid="_x0000_s1028" style="position:absolute;margin-left:-30.4pt;margin-top:48.2pt;width:537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1399E4C0" w14:textId="77777777" w:rsidR="00557A0B" w:rsidRPr="00557A0B" w:rsidRDefault="00557A0B" w:rsidP="00557A0B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557A0B">
                        <w:rPr>
                          <w:b/>
                          <w:color w:val="0070C0"/>
                          <w:sz w:val="32"/>
                          <w:szCs w:val="32"/>
                        </w:rPr>
                        <w:t>Une suspicion de fraude doit comporter cumulativement 2 éléments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color w:val="002060"/>
          <w:sz w:val="32"/>
          <w:szCs w:val="32"/>
        </w:rPr>
        <w:t xml:space="preserve">            </w:t>
      </w:r>
      <w:r w:rsidRPr="00847646">
        <w:rPr>
          <w:noProof/>
          <w:lang w:eastAsia="fr-FR"/>
        </w:rPr>
        <w:drawing>
          <wp:inline distT="0" distB="0" distL="0" distR="0" wp14:anchorId="059C5C77" wp14:editId="5A93EC8A">
            <wp:extent cx="447297" cy="417830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93" cy="42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32"/>
          <w:szCs w:val="32"/>
        </w:rPr>
        <w:t xml:space="preserve"> </w:t>
      </w:r>
      <w:r w:rsidR="00C23C28">
        <w:rPr>
          <w:b/>
          <w:color w:val="002060"/>
          <w:sz w:val="32"/>
          <w:szCs w:val="32"/>
        </w:rPr>
        <w:br/>
      </w:r>
    </w:p>
    <w:p w14:paraId="32041B67" w14:textId="77777777" w:rsidR="00BA7184" w:rsidRDefault="00D46243">
      <w:pPr>
        <w:rPr>
          <w:b/>
          <w:color w:val="00206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64385" wp14:editId="57B939E7">
                <wp:simplePos x="0" y="0"/>
                <wp:positionH relativeFrom="column">
                  <wp:posOffset>527685</wp:posOffset>
                </wp:positionH>
                <wp:positionV relativeFrom="paragraph">
                  <wp:posOffset>225425</wp:posOffset>
                </wp:positionV>
                <wp:extent cx="5591175" cy="5619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F7ED9" w14:textId="77777777" w:rsidR="00C23C28" w:rsidRPr="00C23C28" w:rsidRDefault="00C23C28" w:rsidP="00F00702">
                            <w:pPr>
                              <w:ind w:left="-142"/>
                              <w:jc w:val="both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23C28"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Un élément matériel</w:t>
                            </w:r>
                            <w:r w:rsidRPr="00C23C28">
                              <w:rPr>
                                <w:color w:val="0070C0"/>
                              </w:rPr>
                              <w:t xml:space="preserve"> : </w:t>
                            </w:r>
                            <w:r w:rsidRPr="00C23C28">
                              <w:rPr>
                                <w:color w:val="0070C0"/>
                                <w:sz w:val="24"/>
                                <w:szCs w:val="24"/>
                              </w:rPr>
                              <w:t>caractérisé par l’obtention ou la tentative d’obtention indue d’une prestation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64385" id="Rectangle 9" o:spid="_x0000_s1029" style="position:absolute;margin-left:41.55pt;margin-top:17.75pt;width:440.25pt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" fillcolor="white [3212]" strokecolor="white [3212]" strokeweight="1pt">
                <v:textbox>
                  <w:txbxContent>
                    <w:p w14:paraId="3DFF7ED9" w14:textId="77777777" w:rsidR="00C23C28" w:rsidRPr="00C23C28" w:rsidRDefault="00C23C28" w:rsidP="00F00702">
                      <w:pPr>
                        <w:ind w:left="-142"/>
                        <w:jc w:val="both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C23C28">
                        <w:rPr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>Un élément matériel</w:t>
                      </w:r>
                      <w:r w:rsidRPr="00C23C28">
                        <w:rPr>
                          <w:color w:val="0070C0"/>
                        </w:rPr>
                        <w:t xml:space="preserve"> : </w:t>
                      </w:r>
                      <w:r w:rsidRPr="00C23C28">
                        <w:rPr>
                          <w:color w:val="0070C0"/>
                          <w:sz w:val="24"/>
                          <w:szCs w:val="24"/>
                        </w:rPr>
                        <w:t>caractérisé par l’obtention ou la tentative d’obtention indue d’une prestation</w:t>
                      </w:r>
                    </w:p>
                  </w:txbxContent>
                </v:textbox>
              </v:rect>
            </w:pict>
          </mc:Fallback>
        </mc:AlternateContent>
      </w:r>
    </w:p>
    <w:p w14:paraId="629BFEB4" w14:textId="77777777" w:rsidR="00C23C28" w:rsidRDefault="00BA7184" w:rsidP="00C23C28">
      <w:pPr>
        <w:jc w:val="both"/>
        <w:rPr>
          <w:b/>
          <w:color w:val="002060"/>
          <w:sz w:val="32"/>
          <w:szCs w:val="32"/>
        </w:rPr>
      </w:pPr>
      <w:r>
        <w:rPr>
          <w:noProof/>
        </w:rPr>
        <w:drawing>
          <wp:inline distT="0" distB="0" distL="0" distR="0" wp14:anchorId="77EF4508" wp14:editId="31383640">
            <wp:extent cx="380742" cy="335915"/>
            <wp:effectExtent l="0" t="0" r="63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340" cy="35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2060"/>
          <w:sz w:val="32"/>
          <w:szCs w:val="32"/>
        </w:rPr>
        <w:t xml:space="preserve">                               </w:t>
      </w:r>
    </w:p>
    <w:p w14:paraId="158739C0" w14:textId="77777777" w:rsidR="00F016AF" w:rsidRDefault="00C23C28">
      <w:pPr>
        <w:rPr>
          <w:b/>
          <w:color w:val="00206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5EFEB" wp14:editId="3151ECD4">
                <wp:simplePos x="0" y="0"/>
                <wp:positionH relativeFrom="column">
                  <wp:posOffset>528955</wp:posOffset>
                </wp:positionH>
                <wp:positionV relativeFrom="paragraph">
                  <wp:posOffset>7620</wp:posOffset>
                </wp:positionV>
                <wp:extent cx="5591175" cy="5715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B788DF" w14:textId="77777777" w:rsidR="00C23C28" w:rsidRPr="00C23C28" w:rsidRDefault="00C23C28" w:rsidP="00F00702">
                            <w:pPr>
                              <w:ind w:left="-142"/>
                              <w:jc w:val="both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23C28"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Un élément </w:t>
                            </w: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intentionnel</w:t>
                            </w:r>
                            <w:r w:rsidRPr="00C23C28">
                              <w:rPr>
                                <w:color w:val="0070C0"/>
                              </w:rPr>
                              <w:t xml:space="preserve"> : </w:t>
                            </w:r>
                            <w:r w:rsidRPr="00C23C28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caractérisé par 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>un faux, une fausse déclaration ou une non-déclaration intentionnelle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5EFEB" id="Rectangle 10" o:spid="_x0000_s1030" style="position:absolute;margin-left:41.65pt;margin-top:.6pt;width:440.25pt;height: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" fillcolor="window" strokecolor="window" strokeweight="1pt">
                <v:textbox>
                  <w:txbxContent>
                    <w:p w14:paraId="03B788DF" w14:textId="77777777" w:rsidR="00C23C28" w:rsidRPr="00C23C28" w:rsidRDefault="00C23C28" w:rsidP="00F00702">
                      <w:pPr>
                        <w:ind w:left="-142"/>
                        <w:jc w:val="both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C23C28">
                        <w:rPr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 xml:space="preserve">Un élément </w:t>
                      </w:r>
                      <w:r>
                        <w:rPr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>intentionnel</w:t>
                      </w:r>
                      <w:r w:rsidRPr="00C23C28">
                        <w:rPr>
                          <w:color w:val="0070C0"/>
                        </w:rPr>
                        <w:t xml:space="preserve"> : </w:t>
                      </w:r>
                      <w:r w:rsidRPr="00C23C28">
                        <w:rPr>
                          <w:color w:val="0070C0"/>
                          <w:sz w:val="24"/>
                          <w:szCs w:val="24"/>
                        </w:rPr>
                        <w:t xml:space="preserve">caractérisé par </w:t>
                      </w:r>
                      <w:r>
                        <w:rPr>
                          <w:color w:val="0070C0"/>
                          <w:sz w:val="24"/>
                          <w:szCs w:val="24"/>
                        </w:rPr>
                        <w:t>un faux, une fausse déclaration ou une non-déclaration intentionnelle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002060"/>
          <w:sz w:val="32"/>
          <w:szCs w:val="32"/>
        </w:rPr>
        <w:t xml:space="preserve"> </w:t>
      </w:r>
      <w:r w:rsidR="00BA7184">
        <w:rPr>
          <w:noProof/>
        </w:rPr>
        <w:drawing>
          <wp:inline distT="0" distB="0" distL="0" distR="0" wp14:anchorId="2EF74E6B" wp14:editId="60882AB2">
            <wp:extent cx="334023" cy="323850"/>
            <wp:effectExtent l="0" t="0" r="889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023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7184">
        <w:rPr>
          <w:b/>
          <w:color w:val="002060"/>
          <w:sz w:val="32"/>
          <w:szCs w:val="32"/>
        </w:rPr>
        <w:tab/>
      </w:r>
      <w:r w:rsidR="00BA7184">
        <w:rPr>
          <w:b/>
          <w:color w:val="002060"/>
          <w:sz w:val="32"/>
          <w:szCs w:val="32"/>
        </w:rPr>
        <w:tab/>
      </w:r>
      <w:r w:rsidR="00BA7184">
        <w:rPr>
          <w:b/>
          <w:color w:val="002060"/>
          <w:sz w:val="32"/>
          <w:szCs w:val="32"/>
        </w:rPr>
        <w:tab/>
      </w:r>
      <w:r w:rsidR="00BA7184">
        <w:rPr>
          <w:b/>
          <w:color w:val="002060"/>
          <w:sz w:val="32"/>
          <w:szCs w:val="32"/>
        </w:rPr>
        <w:tab/>
        <w:t xml:space="preserve">   </w:t>
      </w:r>
      <w:r w:rsidR="00BA7184">
        <w:rPr>
          <w:b/>
          <w:color w:val="002060"/>
          <w:sz w:val="32"/>
          <w:szCs w:val="32"/>
        </w:rPr>
        <w:tab/>
      </w:r>
    </w:p>
    <w:p w14:paraId="7FBF45F9" w14:textId="77777777" w:rsidR="00852DD6" w:rsidRDefault="00852DD6">
      <w:pPr>
        <w:rPr>
          <w:b/>
          <w:color w:val="002060"/>
          <w:sz w:val="32"/>
          <w:szCs w:val="32"/>
        </w:rPr>
      </w:pPr>
      <w:r>
        <w:rPr>
          <w:b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DAE7F9" wp14:editId="03021839">
                <wp:simplePos x="0" y="0"/>
                <wp:positionH relativeFrom="margin">
                  <wp:posOffset>-394970</wp:posOffset>
                </wp:positionH>
                <wp:positionV relativeFrom="paragraph">
                  <wp:posOffset>168275</wp:posOffset>
                </wp:positionV>
                <wp:extent cx="6877050" cy="361950"/>
                <wp:effectExtent l="0" t="0" r="19050" b="1905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61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E4C5F2" w14:textId="77777777" w:rsidR="00557A0B" w:rsidRPr="00557A0B" w:rsidRDefault="00557A0B" w:rsidP="00557A0B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Les éléments intentionnels d’une suspicion de fraude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DAE7F9" id="Rectangle : coins arrondis 18" o:spid="_x0000_s1031" style="position:absolute;margin-left:-31.1pt;margin-top:13.25pt;width:541.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34E4C5F2" w14:textId="77777777" w:rsidR="00557A0B" w:rsidRPr="00557A0B" w:rsidRDefault="00557A0B" w:rsidP="00557A0B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Les éléments intentionnels d’une suspicion de fraude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EC6FBE" w14:textId="77777777" w:rsidR="00852DD6" w:rsidRDefault="00290334">
      <w:pPr>
        <w:rPr>
          <w:b/>
          <w:color w:val="002060"/>
          <w:sz w:val="32"/>
          <w:szCs w:val="32"/>
        </w:rPr>
      </w:pPr>
      <w:r>
        <w:rPr>
          <w:b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67F13E" wp14:editId="689E8348">
                <wp:simplePos x="0" y="0"/>
                <wp:positionH relativeFrom="margin">
                  <wp:posOffset>1832610</wp:posOffset>
                </wp:positionH>
                <wp:positionV relativeFrom="paragraph">
                  <wp:posOffset>321310</wp:posOffset>
                </wp:positionV>
                <wp:extent cx="1933575" cy="2847975"/>
                <wp:effectExtent l="0" t="0" r="28575" b="28575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8479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03303" w14:textId="77777777" w:rsidR="00A53029" w:rsidRDefault="00A53029" w:rsidP="002F5375">
                            <w:pPr>
                              <w:ind w:left="284" w:hanging="360"/>
                            </w:pPr>
                          </w:p>
                          <w:p w14:paraId="2161BAC1" w14:textId="77777777" w:rsidR="001C66D8" w:rsidRPr="001C66D8" w:rsidRDefault="001C66D8" w:rsidP="001C66D8">
                            <w:pPr>
                              <w:ind w:left="360"/>
                              <w:rPr>
                                <w:color w:val="002060"/>
                              </w:rPr>
                            </w:pPr>
                          </w:p>
                          <w:p w14:paraId="3D464E96" w14:textId="77777777" w:rsidR="002F5375" w:rsidRPr="002F5375" w:rsidRDefault="002F5375" w:rsidP="002F53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color w:val="002060"/>
                              </w:rPr>
                            </w:pPr>
                            <w:r w:rsidRPr="002F5375">
                              <w:rPr>
                                <w:color w:val="002060"/>
                              </w:rPr>
                              <w:t>Deux DTR inexactes</w:t>
                            </w:r>
                          </w:p>
                          <w:p w14:paraId="4D41AD7A" w14:textId="77777777" w:rsidR="002F5375" w:rsidRPr="002F5375" w:rsidRDefault="002F5375" w:rsidP="002F53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color w:val="002060"/>
                              </w:rPr>
                            </w:pPr>
                            <w:r w:rsidRPr="002F5375">
                              <w:rPr>
                                <w:color w:val="002060"/>
                              </w:rPr>
                              <w:t>Deux DR inexactes</w:t>
                            </w:r>
                          </w:p>
                          <w:p w14:paraId="6BA90B1E" w14:textId="77777777" w:rsidR="002F5375" w:rsidRDefault="002F5375" w:rsidP="002F53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color w:val="002060"/>
                              </w:rPr>
                            </w:pPr>
                            <w:r w:rsidRPr="002F5375">
                              <w:rPr>
                                <w:color w:val="002060"/>
                              </w:rPr>
                              <w:t xml:space="preserve">Fausse déclaration de l’usager spontanée ou qui intervient en réponse </w:t>
                            </w:r>
                            <w:r w:rsidR="00C03356">
                              <w:rPr>
                                <w:color w:val="002060"/>
                              </w:rPr>
                              <w:t>à un formulaire adressé par la Caf</w:t>
                            </w:r>
                          </w:p>
                          <w:p w14:paraId="4F1C6A05" w14:textId="77777777" w:rsidR="000E6737" w:rsidRDefault="000E6737" w:rsidP="000E6737">
                            <w:pPr>
                              <w:rPr>
                                <w:color w:val="002060"/>
                              </w:rPr>
                            </w:pPr>
                          </w:p>
                          <w:p w14:paraId="101C1FDB" w14:textId="77777777" w:rsidR="000E6737" w:rsidRPr="000E6737" w:rsidRDefault="000E6737" w:rsidP="000E6737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7F13E" id="Rectangle : coins arrondis 20" o:spid="_x0000_s1032" style="position:absolute;margin-left:144.3pt;margin-top:25.3pt;width:152.25pt;height:2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" fillcolor="#deeaf6 [664]" strokecolor="#5b9bd5 [3208]" strokeweight=".5pt">
                <v:stroke joinstyle="miter"/>
                <v:textbox>
                  <w:txbxContent>
                    <w:p w14:paraId="2E703303" w14:textId="77777777" w:rsidR="00A53029" w:rsidRDefault="00A53029" w:rsidP="002F5375">
                      <w:pPr>
                        <w:ind w:left="284" w:hanging="360"/>
                      </w:pPr>
                    </w:p>
                    <w:p w14:paraId="2161BAC1" w14:textId="77777777" w:rsidR="001C66D8" w:rsidRPr="001C66D8" w:rsidRDefault="001C66D8" w:rsidP="001C66D8">
                      <w:pPr>
                        <w:ind w:left="360"/>
                        <w:rPr>
                          <w:color w:val="002060"/>
                        </w:rPr>
                      </w:pPr>
                    </w:p>
                    <w:p w14:paraId="3D464E96" w14:textId="77777777" w:rsidR="002F5375" w:rsidRPr="002F5375" w:rsidRDefault="002F5375" w:rsidP="002F53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/>
                        <w:rPr>
                          <w:color w:val="002060"/>
                        </w:rPr>
                      </w:pPr>
                      <w:r w:rsidRPr="002F5375">
                        <w:rPr>
                          <w:color w:val="002060"/>
                        </w:rPr>
                        <w:t>Deux DTR inexactes</w:t>
                      </w:r>
                    </w:p>
                    <w:p w14:paraId="4D41AD7A" w14:textId="77777777" w:rsidR="002F5375" w:rsidRPr="002F5375" w:rsidRDefault="002F5375" w:rsidP="002F53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/>
                        <w:rPr>
                          <w:color w:val="002060"/>
                        </w:rPr>
                      </w:pPr>
                      <w:r w:rsidRPr="002F5375">
                        <w:rPr>
                          <w:color w:val="002060"/>
                        </w:rPr>
                        <w:t>Deux DR inexactes</w:t>
                      </w:r>
                    </w:p>
                    <w:p w14:paraId="6BA90B1E" w14:textId="77777777" w:rsidR="002F5375" w:rsidRDefault="002F5375" w:rsidP="002F53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/>
                        <w:rPr>
                          <w:color w:val="002060"/>
                        </w:rPr>
                      </w:pPr>
                      <w:r w:rsidRPr="002F5375">
                        <w:rPr>
                          <w:color w:val="002060"/>
                        </w:rPr>
                        <w:t xml:space="preserve">Fausse déclaration de l’usager spontanée ou qui intervient en réponse </w:t>
                      </w:r>
                      <w:r w:rsidR="00C03356">
                        <w:rPr>
                          <w:color w:val="002060"/>
                        </w:rPr>
                        <w:t>à un formulaire adressé par la Caf</w:t>
                      </w:r>
                    </w:p>
                    <w:p w14:paraId="4F1C6A05" w14:textId="77777777" w:rsidR="000E6737" w:rsidRDefault="000E6737" w:rsidP="000E6737">
                      <w:pPr>
                        <w:rPr>
                          <w:color w:val="002060"/>
                        </w:rPr>
                      </w:pPr>
                    </w:p>
                    <w:p w14:paraId="101C1FDB" w14:textId="77777777" w:rsidR="000E6737" w:rsidRPr="000E6737" w:rsidRDefault="000E6737" w:rsidP="000E6737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F54FE" wp14:editId="610C5F6D">
                <wp:simplePos x="0" y="0"/>
                <wp:positionH relativeFrom="column">
                  <wp:posOffset>3899535</wp:posOffset>
                </wp:positionH>
                <wp:positionV relativeFrom="paragraph">
                  <wp:posOffset>273685</wp:posOffset>
                </wp:positionV>
                <wp:extent cx="2552700" cy="2914650"/>
                <wp:effectExtent l="0" t="0" r="19050" b="19050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9146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075A8" w14:textId="77777777" w:rsidR="00205D21" w:rsidRDefault="00205D21" w:rsidP="00205D21">
                            <w:pPr>
                              <w:ind w:left="284" w:hanging="360"/>
                            </w:pPr>
                          </w:p>
                          <w:p w14:paraId="007E913E" w14:textId="77777777" w:rsidR="00205D21" w:rsidRDefault="00205D21" w:rsidP="00205D21">
                            <w:pPr>
                              <w:pStyle w:val="ListParagraph"/>
                              <w:ind w:left="284"/>
                            </w:pPr>
                          </w:p>
                          <w:p w14:paraId="12969785" w14:textId="77777777" w:rsidR="00205D21" w:rsidRDefault="00205D21" w:rsidP="00205D21">
                            <w:pPr>
                              <w:pStyle w:val="ListParagraph"/>
                              <w:ind w:left="284"/>
                            </w:pPr>
                          </w:p>
                          <w:p w14:paraId="363F924C" w14:textId="77777777" w:rsidR="00205D21" w:rsidRPr="000E6737" w:rsidRDefault="00205D21" w:rsidP="00205D2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color w:val="002060"/>
                              </w:rPr>
                            </w:pPr>
                            <w:r w:rsidRPr="000E6737">
                              <w:rPr>
                                <w:color w:val="002060"/>
                              </w:rPr>
                              <w:t>Réponse absente, incomplète de l’allocataire à un questionnement adressé à deux reprises</w:t>
                            </w:r>
                          </w:p>
                          <w:p w14:paraId="3FDC4FCE" w14:textId="77777777" w:rsidR="00205D21" w:rsidRPr="000E6737" w:rsidRDefault="00205D21" w:rsidP="00205D2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i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E6737">
                              <w:rPr>
                                <w:color w:val="002060"/>
                              </w:rPr>
                              <w:t xml:space="preserve">Absence de déclaration d’un changement de situation pendant plus de 6 mois lorsque l’omission porte sur des informations que l’allocataire ne peut méconnaître </w:t>
                            </w:r>
                            <w:r w:rsidRPr="000E6737">
                              <w:rPr>
                                <w:color w:val="002060"/>
                                <w:sz w:val="18"/>
                                <w:szCs w:val="18"/>
                              </w:rPr>
                              <w:t>(état civil, nationalité, résidence, situation familiale/professionnelle,</w:t>
                            </w:r>
                            <w:r w:rsidRPr="000E6737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0E6737">
                              <w:rPr>
                                <w:i/>
                                <w:color w:val="002060"/>
                                <w:sz w:val="18"/>
                                <w:szCs w:val="18"/>
                              </w:rPr>
                              <w:t>personnes à charge…)</w:t>
                            </w:r>
                          </w:p>
                          <w:p w14:paraId="01EE5A12" w14:textId="77777777" w:rsidR="00205D21" w:rsidRDefault="00205D21" w:rsidP="00205D21">
                            <w:pPr>
                              <w:ind w:left="-502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F54FE" id="Rectangle : coins arrondis 21" o:spid="_x0000_s1033" style="position:absolute;margin-left:307.05pt;margin-top:21.55pt;width:201pt;height:22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" fillcolor="#deeaf6 [664]" strokecolor="#5b9bd5 [3208]" strokeweight=".5pt">
                <v:stroke joinstyle="miter"/>
                <v:textbox>
                  <w:txbxContent>
                    <w:p w14:paraId="461075A8" w14:textId="77777777" w:rsidR="00205D21" w:rsidRDefault="00205D21" w:rsidP="00205D21">
                      <w:pPr>
                        <w:ind w:left="284" w:hanging="360"/>
                      </w:pPr>
                    </w:p>
                    <w:p w14:paraId="007E913E" w14:textId="77777777" w:rsidR="00205D21" w:rsidRDefault="00205D21" w:rsidP="00205D21">
                      <w:pPr>
                        <w:pStyle w:val="ListParagraph"/>
                        <w:ind w:left="284"/>
                      </w:pPr>
                    </w:p>
                    <w:p w14:paraId="12969785" w14:textId="77777777" w:rsidR="00205D21" w:rsidRDefault="00205D21" w:rsidP="00205D21">
                      <w:pPr>
                        <w:pStyle w:val="ListParagraph"/>
                        <w:ind w:left="284"/>
                      </w:pPr>
                    </w:p>
                    <w:p w14:paraId="363F924C" w14:textId="77777777" w:rsidR="00205D21" w:rsidRPr="000E6737" w:rsidRDefault="00205D21" w:rsidP="00205D2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/>
                        <w:rPr>
                          <w:color w:val="002060"/>
                        </w:rPr>
                      </w:pPr>
                      <w:r w:rsidRPr="000E6737">
                        <w:rPr>
                          <w:color w:val="002060"/>
                        </w:rPr>
                        <w:t>Réponse absente, incomplète de l’allocataire à un questionnement adressé à deux reprises</w:t>
                      </w:r>
                    </w:p>
                    <w:p w14:paraId="3FDC4FCE" w14:textId="77777777" w:rsidR="00205D21" w:rsidRPr="000E6737" w:rsidRDefault="00205D21" w:rsidP="00205D2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/>
                        <w:rPr>
                          <w:i/>
                          <w:color w:val="002060"/>
                          <w:sz w:val="18"/>
                          <w:szCs w:val="18"/>
                        </w:rPr>
                      </w:pPr>
                      <w:r w:rsidRPr="000E6737">
                        <w:rPr>
                          <w:color w:val="002060"/>
                        </w:rPr>
                        <w:t xml:space="preserve">Absence de déclaration d’un changement de situation pendant plus de 6 mois lorsque l’omission porte sur des informations que l’allocataire ne peut méconnaître </w:t>
                      </w:r>
                      <w:r w:rsidRPr="000E6737">
                        <w:rPr>
                          <w:color w:val="002060"/>
                          <w:sz w:val="18"/>
                          <w:szCs w:val="18"/>
                        </w:rPr>
                        <w:t>(état civil, nationalité, résidence, situation familiale/professionnelle,</w:t>
                      </w:r>
                      <w:r w:rsidRPr="000E6737">
                        <w:rPr>
                          <w:color w:val="002060"/>
                        </w:rPr>
                        <w:t xml:space="preserve"> </w:t>
                      </w:r>
                      <w:r w:rsidRPr="000E6737">
                        <w:rPr>
                          <w:i/>
                          <w:color w:val="002060"/>
                          <w:sz w:val="18"/>
                          <w:szCs w:val="18"/>
                        </w:rPr>
                        <w:t>personnes à charge…)</w:t>
                      </w:r>
                    </w:p>
                    <w:p w14:paraId="01EE5A12" w14:textId="77777777" w:rsidR="00205D21" w:rsidRDefault="00205D21" w:rsidP="00205D21">
                      <w:pPr>
                        <w:ind w:left="-502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50DCD">
        <w:rPr>
          <w:b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B5B98E" wp14:editId="009C5814">
                <wp:simplePos x="0" y="0"/>
                <wp:positionH relativeFrom="margin">
                  <wp:posOffset>-238125</wp:posOffset>
                </wp:positionH>
                <wp:positionV relativeFrom="paragraph">
                  <wp:posOffset>370840</wp:posOffset>
                </wp:positionV>
                <wp:extent cx="1847850" cy="647700"/>
                <wp:effectExtent l="0" t="0" r="19050" b="19050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F59C67" w14:textId="77777777" w:rsidR="00CC7F22" w:rsidRPr="00CC7F22" w:rsidRDefault="00CC7F22" w:rsidP="00CC7F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7F22">
                              <w:rPr>
                                <w:b/>
                                <w:sz w:val="28"/>
                                <w:szCs w:val="28"/>
                              </w:rPr>
                              <w:t>Production d’un faux</w:t>
                            </w:r>
                            <w:r>
                              <w:br/>
                              <w:t xml:space="preserve"> </w:t>
                            </w:r>
                            <w:r w:rsidRPr="00CC7F22">
                              <w:rPr>
                                <w:sz w:val="16"/>
                                <w:szCs w:val="16"/>
                              </w:rPr>
                              <w:t>(faux et usage de faux ou escroquerie)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B5B98E" id="Rectangle : coins arrondis 22" o:spid="_x0000_s1034" style="position:absolute;margin-left:-18.75pt;margin-top:29.2pt;width:145.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" fillcolor="#4472c4 [3204]" strokecolor="#1f3763 [1604]" strokeweight="1pt">
                <v:stroke joinstyle="miter"/>
                <v:textbox>
                  <w:txbxContent>
                    <w:p w14:paraId="5BF59C67" w14:textId="77777777" w:rsidR="00CC7F22" w:rsidRPr="00CC7F22" w:rsidRDefault="00CC7F22" w:rsidP="00CC7F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C7F22">
                        <w:rPr>
                          <w:b/>
                          <w:sz w:val="28"/>
                          <w:szCs w:val="28"/>
                        </w:rPr>
                        <w:t>Production d’un faux</w:t>
                      </w:r>
                      <w:r>
                        <w:br/>
                        <w:t xml:space="preserve"> </w:t>
                      </w:r>
                      <w:r w:rsidRPr="00CC7F22">
                        <w:rPr>
                          <w:sz w:val="16"/>
                          <w:szCs w:val="16"/>
                        </w:rPr>
                        <w:t>(faux et usage de faux ou escroquerie)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C66D8">
        <w:rPr>
          <w:b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EBA26E" wp14:editId="52C2FB0D">
                <wp:simplePos x="0" y="0"/>
                <wp:positionH relativeFrom="column">
                  <wp:posOffset>-423544</wp:posOffset>
                </wp:positionH>
                <wp:positionV relativeFrom="paragraph">
                  <wp:posOffset>288925</wp:posOffset>
                </wp:positionV>
                <wp:extent cx="2152650" cy="2867025"/>
                <wp:effectExtent l="0" t="0" r="19050" b="28575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8670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99686" w14:textId="77777777" w:rsidR="005575BA" w:rsidRDefault="005575BA" w:rsidP="005575BA">
                            <w:pPr>
                              <w:ind w:left="284" w:hanging="360"/>
                            </w:pPr>
                          </w:p>
                          <w:p w14:paraId="235041A9" w14:textId="77777777" w:rsidR="005575BA" w:rsidRDefault="005575BA" w:rsidP="005575BA">
                            <w:pPr>
                              <w:pStyle w:val="ListParagraph"/>
                              <w:ind w:left="284"/>
                            </w:pPr>
                          </w:p>
                          <w:p w14:paraId="58F3C5F6" w14:textId="77777777" w:rsidR="005575BA" w:rsidRDefault="005575BA" w:rsidP="005575BA">
                            <w:pPr>
                              <w:pStyle w:val="ListParagraph"/>
                              <w:ind w:left="284"/>
                            </w:pPr>
                          </w:p>
                          <w:p w14:paraId="1AFE58D8" w14:textId="77777777" w:rsidR="00CC7F22" w:rsidRPr="005575BA" w:rsidRDefault="005575BA" w:rsidP="00557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color w:val="002060"/>
                              </w:rPr>
                            </w:pPr>
                            <w:r w:rsidRPr="005575BA">
                              <w:rPr>
                                <w:color w:val="002060"/>
                              </w:rPr>
                              <w:t>Fausse pièce d’identité</w:t>
                            </w:r>
                          </w:p>
                          <w:p w14:paraId="2AA30E38" w14:textId="77777777" w:rsidR="005575BA" w:rsidRPr="005575BA" w:rsidRDefault="005575BA" w:rsidP="00557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color w:val="002060"/>
                              </w:rPr>
                            </w:pPr>
                            <w:r w:rsidRPr="005575BA">
                              <w:rPr>
                                <w:color w:val="002060"/>
                              </w:rPr>
                              <w:t>Faux titre de séjour</w:t>
                            </w:r>
                          </w:p>
                          <w:p w14:paraId="4C653337" w14:textId="77777777" w:rsidR="005575BA" w:rsidRPr="005575BA" w:rsidRDefault="005575BA" w:rsidP="00557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color w:val="002060"/>
                              </w:rPr>
                            </w:pPr>
                            <w:r w:rsidRPr="005575BA">
                              <w:rPr>
                                <w:color w:val="002060"/>
                              </w:rPr>
                              <w:t>Faux livret de famille</w:t>
                            </w:r>
                          </w:p>
                          <w:p w14:paraId="616A99A6" w14:textId="77777777" w:rsidR="005575BA" w:rsidRPr="005575BA" w:rsidRDefault="005575BA" w:rsidP="00557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color w:val="002060"/>
                              </w:rPr>
                            </w:pPr>
                            <w:r w:rsidRPr="005575BA">
                              <w:rPr>
                                <w:color w:val="002060"/>
                              </w:rPr>
                              <w:t>Faux acte de naissance</w:t>
                            </w:r>
                          </w:p>
                          <w:p w14:paraId="519558E2" w14:textId="77777777" w:rsidR="005575BA" w:rsidRPr="000E6737" w:rsidRDefault="005575BA" w:rsidP="00557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i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5575BA">
                              <w:rPr>
                                <w:color w:val="002060"/>
                              </w:rPr>
                              <w:t xml:space="preserve">Faux documents administratifs </w:t>
                            </w:r>
                            <w:r w:rsidRPr="000E6737">
                              <w:rPr>
                                <w:i/>
                                <w:color w:val="002060"/>
                                <w:sz w:val="18"/>
                                <w:szCs w:val="18"/>
                              </w:rPr>
                              <w:t>(facture énergie, contrat de travail, contrat de location, quittance de loyer, attestation d’un autre organisme (</w:t>
                            </w:r>
                            <w:proofErr w:type="spellStart"/>
                            <w:r w:rsidRPr="000E6737">
                              <w:rPr>
                                <w:i/>
                                <w:color w:val="002060"/>
                                <w:sz w:val="18"/>
                                <w:szCs w:val="18"/>
                              </w:rPr>
                              <w:t>Cpam</w:t>
                            </w:r>
                            <w:proofErr w:type="spellEnd"/>
                            <w:r w:rsidRPr="000E6737">
                              <w:rPr>
                                <w:i/>
                                <w:color w:val="002060"/>
                                <w:sz w:val="18"/>
                                <w:szCs w:val="18"/>
                              </w:rPr>
                              <w:t>, Pôle emploi…)</w:t>
                            </w:r>
                          </w:p>
                          <w:p w14:paraId="697FBF4C" w14:textId="77777777" w:rsidR="005575BA" w:rsidRDefault="005575BA" w:rsidP="005575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BA26E" id="Rectangle : coins arrondis 19" o:spid="_x0000_s1035" style="position:absolute;margin-left:-33.35pt;margin-top:22.75pt;width:169.5pt;height:22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" fillcolor="#deeaf6 [664]" strokecolor="#5b9bd5 [3208]" strokeweight=".5pt">
                <v:stroke joinstyle="miter"/>
                <v:textbox>
                  <w:txbxContent>
                    <w:p w14:paraId="13399686" w14:textId="77777777" w:rsidR="005575BA" w:rsidRDefault="005575BA" w:rsidP="005575BA">
                      <w:pPr>
                        <w:ind w:left="284" w:hanging="360"/>
                      </w:pPr>
                    </w:p>
                    <w:p w14:paraId="235041A9" w14:textId="77777777" w:rsidR="005575BA" w:rsidRDefault="005575BA" w:rsidP="005575BA">
                      <w:pPr>
                        <w:pStyle w:val="ListParagraph"/>
                        <w:ind w:left="284"/>
                      </w:pPr>
                    </w:p>
                    <w:p w14:paraId="58F3C5F6" w14:textId="77777777" w:rsidR="005575BA" w:rsidRDefault="005575BA" w:rsidP="005575BA">
                      <w:pPr>
                        <w:pStyle w:val="ListParagraph"/>
                        <w:ind w:left="284"/>
                      </w:pPr>
                    </w:p>
                    <w:p w14:paraId="1AFE58D8" w14:textId="77777777" w:rsidR="00CC7F22" w:rsidRPr="005575BA" w:rsidRDefault="005575BA" w:rsidP="00557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color w:val="002060"/>
                        </w:rPr>
                      </w:pPr>
                      <w:r w:rsidRPr="005575BA">
                        <w:rPr>
                          <w:color w:val="002060"/>
                        </w:rPr>
                        <w:t>Fausse pièce d’identité</w:t>
                      </w:r>
                    </w:p>
                    <w:p w14:paraId="2AA30E38" w14:textId="77777777" w:rsidR="005575BA" w:rsidRPr="005575BA" w:rsidRDefault="005575BA" w:rsidP="00557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color w:val="002060"/>
                        </w:rPr>
                      </w:pPr>
                      <w:r w:rsidRPr="005575BA">
                        <w:rPr>
                          <w:color w:val="002060"/>
                        </w:rPr>
                        <w:t>Faux titre de séjour</w:t>
                      </w:r>
                    </w:p>
                    <w:p w14:paraId="4C653337" w14:textId="77777777" w:rsidR="005575BA" w:rsidRPr="005575BA" w:rsidRDefault="005575BA" w:rsidP="00557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color w:val="002060"/>
                        </w:rPr>
                      </w:pPr>
                      <w:r w:rsidRPr="005575BA">
                        <w:rPr>
                          <w:color w:val="002060"/>
                        </w:rPr>
                        <w:t>Faux livret de famille</w:t>
                      </w:r>
                    </w:p>
                    <w:p w14:paraId="616A99A6" w14:textId="77777777" w:rsidR="005575BA" w:rsidRPr="005575BA" w:rsidRDefault="005575BA" w:rsidP="00557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color w:val="002060"/>
                        </w:rPr>
                      </w:pPr>
                      <w:r w:rsidRPr="005575BA">
                        <w:rPr>
                          <w:color w:val="002060"/>
                        </w:rPr>
                        <w:t>Faux acte de naissance</w:t>
                      </w:r>
                    </w:p>
                    <w:p w14:paraId="519558E2" w14:textId="77777777" w:rsidR="005575BA" w:rsidRPr="000E6737" w:rsidRDefault="005575BA" w:rsidP="00557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i/>
                          <w:color w:val="002060"/>
                          <w:sz w:val="18"/>
                          <w:szCs w:val="18"/>
                        </w:rPr>
                      </w:pPr>
                      <w:r w:rsidRPr="005575BA">
                        <w:rPr>
                          <w:color w:val="002060"/>
                        </w:rPr>
                        <w:t xml:space="preserve">Faux documents administratifs </w:t>
                      </w:r>
                      <w:r w:rsidRPr="000E6737">
                        <w:rPr>
                          <w:i/>
                          <w:color w:val="002060"/>
                          <w:sz w:val="18"/>
                          <w:szCs w:val="18"/>
                        </w:rPr>
                        <w:t>(facture énergie, contrat de travail, contrat de location, quittance de loyer, attestation d’un autre organisme (</w:t>
                      </w:r>
                      <w:proofErr w:type="spellStart"/>
                      <w:r w:rsidRPr="000E6737">
                        <w:rPr>
                          <w:i/>
                          <w:color w:val="002060"/>
                          <w:sz w:val="18"/>
                          <w:szCs w:val="18"/>
                        </w:rPr>
                        <w:t>Cpam</w:t>
                      </w:r>
                      <w:proofErr w:type="spellEnd"/>
                      <w:r w:rsidRPr="000E6737">
                        <w:rPr>
                          <w:i/>
                          <w:color w:val="002060"/>
                          <w:sz w:val="18"/>
                          <w:szCs w:val="18"/>
                        </w:rPr>
                        <w:t>, Pôle emploi…)</w:t>
                      </w:r>
                    </w:p>
                    <w:p w14:paraId="697FBF4C" w14:textId="77777777" w:rsidR="005575BA" w:rsidRDefault="005575BA" w:rsidP="005575BA"/>
                  </w:txbxContent>
                </v:textbox>
              </v:roundrect>
            </w:pict>
          </mc:Fallback>
        </mc:AlternateContent>
      </w:r>
      <w:r w:rsidR="001C66D8" w:rsidRPr="002F5375">
        <w:rPr>
          <w:b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2603B2" wp14:editId="566876EA">
                <wp:simplePos x="0" y="0"/>
                <wp:positionH relativeFrom="column">
                  <wp:posOffset>4491355</wp:posOffset>
                </wp:positionH>
                <wp:positionV relativeFrom="paragraph">
                  <wp:posOffset>361315</wp:posOffset>
                </wp:positionV>
                <wp:extent cx="1485900" cy="571500"/>
                <wp:effectExtent l="0" t="0" r="19050" b="19050"/>
                <wp:wrapNone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2C69AF" w14:textId="77777777" w:rsidR="002F5375" w:rsidRPr="002F5375" w:rsidRDefault="002F5375" w:rsidP="002F537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537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Non-déclaration intentionnelle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2603B2" id="Rectangle : coins arrondis 24" o:spid="_x0000_s1036" style="position:absolute;margin-left:353.65pt;margin-top:28.45pt;width:117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" fillcolor="#4472c4" strokecolor="#2f528f" strokeweight="1pt">
                <v:stroke joinstyle="miter"/>
                <v:textbox>
                  <w:txbxContent>
                    <w:p w14:paraId="382C69AF" w14:textId="77777777" w:rsidR="002F5375" w:rsidRPr="002F5375" w:rsidRDefault="002F5375" w:rsidP="002F5375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F537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Non-déclaration intentionnelle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87C9D3" w14:textId="77777777" w:rsidR="00852DD6" w:rsidRDefault="00F00702">
      <w:pPr>
        <w:rPr>
          <w:b/>
          <w:color w:val="002060"/>
          <w:sz w:val="32"/>
          <w:szCs w:val="32"/>
        </w:rPr>
      </w:pPr>
      <w:r>
        <w:rPr>
          <w:b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A6D224" wp14:editId="1AD86E78">
                <wp:simplePos x="0" y="0"/>
                <wp:positionH relativeFrom="margin">
                  <wp:posOffset>1976755</wp:posOffset>
                </wp:positionH>
                <wp:positionV relativeFrom="paragraph">
                  <wp:posOffset>14605</wp:posOffset>
                </wp:positionV>
                <wp:extent cx="1657350" cy="638175"/>
                <wp:effectExtent l="0" t="0" r="19050" b="28575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C96018" w14:textId="77777777" w:rsidR="00AE51B9" w:rsidRPr="002F5375" w:rsidRDefault="00AE51B9" w:rsidP="00AE51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5375">
                              <w:rPr>
                                <w:b/>
                                <w:sz w:val="28"/>
                                <w:szCs w:val="28"/>
                              </w:rPr>
                              <w:t>Fausse déclaration intentionnelle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6D224" id="Rectangle : coins arrondis 23" o:spid="_x0000_s1037" style="position:absolute;margin-left:155.65pt;margin-top:1.15pt;width:130.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" fillcolor="#4472c4 [3204]" strokecolor="#1f3763 [1604]" strokeweight="1pt">
                <v:stroke joinstyle="miter"/>
                <v:textbox>
                  <w:txbxContent>
                    <w:p w14:paraId="7EC96018" w14:textId="77777777" w:rsidR="00AE51B9" w:rsidRPr="002F5375" w:rsidRDefault="00AE51B9" w:rsidP="00AE51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5375">
                        <w:rPr>
                          <w:b/>
                          <w:sz w:val="28"/>
                          <w:szCs w:val="28"/>
                        </w:rPr>
                        <w:t>Fausse déclaration intentionnelle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856A2E2" w14:textId="77777777" w:rsidR="00852DD6" w:rsidRDefault="00852DD6">
      <w:pPr>
        <w:rPr>
          <w:b/>
          <w:color w:val="002060"/>
          <w:sz w:val="32"/>
          <w:szCs w:val="32"/>
        </w:rPr>
      </w:pPr>
    </w:p>
    <w:p w14:paraId="4EB37C10" w14:textId="77777777" w:rsidR="00852DD6" w:rsidRDefault="00852DD6">
      <w:pPr>
        <w:rPr>
          <w:b/>
          <w:color w:val="002060"/>
          <w:sz w:val="32"/>
          <w:szCs w:val="32"/>
        </w:rPr>
      </w:pPr>
    </w:p>
    <w:p w14:paraId="56AB41FC" w14:textId="77777777" w:rsidR="00852DD6" w:rsidRDefault="00852DD6">
      <w:pPr>
        <w:rPr>
          <w:b/>
          <w:color w:val="002060"/>
          <w:sz w:val="32"/>
          <w:szCs w:val="32"/>
        </w:rPr>
      </w:pPr>
    </w:p>
    <w:p w14:paraId="030F4807" w14:textId="77777777" w:rsidR="00852DD6" w:rsidRDefault="00852DD6">
      <w:pPr>
        <w:rPr>
          <w:b/>
          <w:color w:val="002060"/>
          <w:sz w:val="32"/>
          <w:szCs w:val="32"/>
        </w:rPr>
      </w:pPr>
    </w:p>
    <w:p w14:paraId="7C4AE219" w14:textId="77777777" w:rsidR="00852DD6" w:rsidRDefault="00852DD6">
      <w:pPr>
        <w:rPr>
          <w:b/>
          <w:color w:val="002060"/>
          <w:sz w:val="32"/>
          <w:szCs w:val="32"/>
        </w:rPr>
      </w:pPr>
    </w:p>
    <w:p w14:paraId="5FD0C3B5" w14:textId="77777777" w:rsidR="00852DD6" w:rsidRDefault="00852DD6">
      <w:pPr>
        <w:rPr>
          <w:b/>
          <w:color w:val="002060"/>
          <w:sz w:val="32"/>
          <w:szCs w:val="32"/>
        </w:rPr>
      </w:pPr>
    </w:p>
    <w:p w14:paraId="66F0D370" w14:textId="77777777" w:rsidR="00852DD6" w:rsidRDefault="00B663D3">
      <w:pPr>
        <w:rPr>
          <w:b/>
          <w:color w:val="002060"/>
          <w:sz w:val="32"/>
          <w:szCs w:val="32"/>
        </w:rPr>
      </w:pPr>
      <w:r>
        <w:rPr>
          <w:b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12BEB1" wp14:editId="762A947B">
                <wp:simplePos x="0" y="0"/>
                <wp:positionH relativeFrom="column">
                  <wp:posOffset>-434340</wp:posOffset>
                </wp:positionH>
                <wp:positionV relativeFrom="paragraph">
                  <wp:posOffset>339091</wp:posOffset>
                </wp:positionV>
                <wp:extent cx="6858000" cy="12001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200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11E685" w14:textId="77777777" w:rsidR="001C66D8" w:rsidRPr="00E72DDE" w:rsidRDefault="001C66D8" w:rsidP="00F91975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91975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Si un de ces cas est rencontré lors de l’étude d’un dossier, il y a </w:t>
                            </w:r>
                            <w:r w:rsidR="00662F08" w:rsidRPr="00F91975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une </w:t>
                            </w:r>
                            <w:r w:rsidR="007A40C5" w:rsidRPr="00F91975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suspicion de fraude</w:t>
                            </w:r>
                            <w:r w:rsidR="00662F08" w:rsidRPr="00F91975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.</w:t>
                            </w:r>
                            <w:r w:rsidR="00290334" w:rsidRPr="00F91975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br/>
                              <w:t>S’il y a un doute sur l</w:t>
                            </w:r>
                            <w:r w:rsidR="00662F08" w:rsidRPr="00F91975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’intentionnalité</w:t>
                            </w:r>
                            <w:r w:rsidR="00290334" w:rsidRPr="00F91975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, le doute bénéficie à l’allocataire et la charge de la preuve ne revient pas à l’allocataire mais à la Caf</w:t>
                            </w:r>
                            <w:r w:rsidR="00D94E1C" w:rsidRPr="00F91975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.</w:t>
                            </w:r>
                            <w:r w:rsidR="003877C1" w:rsidRPr="00662F0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Pr="00E72DDE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La fraude ne sera retenue qu’après </w:t>
                            </w:r>
                            <w:r w:rsidR="00B663D3" w:rsidRPr="00E72DDE">
                              <w:rPr>
                                <w:color w:val="002060"/>
                                <w:sz w:val="24"/>
                                <w:szCs w:val="24"/>
                              </w:rPr>
                              <w:t>une étude complémentaire et détaillée des éléments matériels et intentionnels conduisant à une qualification de la fraude en commission</w:t>
                            </w:r>
                            <w:r w:rsidR="004229F8" w:rsidRPr="00E72DDE">
                              <w:rPr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2BEB1" id="Rectangle 27" o:spid="_x0000_s1038" style="position:absolute;margin-left:-34.2pt;margin-top:26.7pt;width:540pt;height:9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" fillcolor="white [3212]" strokecolor="#c45911 [2405]" strokeweight="1.5pt">
                <v:textbox>
                  <w:txbxContent>
                    <w:p w14:paraId="3C11E685" w14:textId="77777777" w:rsidR="001C66D8" w:rsidRPr="00E72DDE" w:rsidRDefault="001C66D8" w:rsidP="00F91975">
                      <w:pPr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F91975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Si un de ces cas est rencontré lors de l’étude d’un dossier, il y a </w:t>
                      </w:r>
                      <w:r w:rsidR="00662F08" w:rsidRPr="00F91975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une </w:t>
                      </w:r>
                      <w:r w:rsidR="007A40C5" w:rsidRPr="00F91975">
                        <w:rPr>
                          <w:b/>
                          <w:color w:val="002060"/>
                          <w:sz w:val="28"/>
                          <w:szCs w:val="28"/>
                        </w:rPr>
                        <w:t>suspicion de fraude</w:t>
                      </w:r>
                      <w:r w:rsidR="00662F08" w:rsidRPr="00F91975">
                        <w:rPr>
                          <w:b/>
                          <w:color w:val="002060"/>
                          <w:sz w:val="28"/>
                          <w:szCs w:val="28"/>
                        </w:rPr>
                        <w:t>.</w:t>
                      </w:r>
                      <w:r w:rsidR="00290334" w:rsidRPr="00F91975">
                        <w:rPr>
                          <w:b/>
                          <w:color w:val="002060"/>
                          <w:sz w:val="28"/>
                          <w:szCs w:val="28"/>
                        </w:rPr>
                        <w:br/>
                        <w:t>S’il y a un doute sur l</w:t>
                      </w:r>
                      <w:r w:rsidR="00662F08" w:rsidRPr="00F91975">
                        <w:rPr>
                          <w:b/>
                          <w:color w:val="002060"/>
                          <w:sz w:val="28"/>
                          <w:szCs w:val="28"/>
                        </w:rPr>
                        <w:t>’intentionnalité</w:t>
                      </w:r>
                      <w:r w:rsidR="00290334" w:rsidRPr="00F91975">
                        <w:rPr>
                          <w:b/>
                          <w:color w:val="002060"/>
                          <w:sz w:val="28"/>
                          <w:szCs w:val="28"/>
                        </w:rPr>
                        <w:t>, le doute bénéficie à l’allocataire et la charge de la preuve ne revient pas à l’allocataire mais à la Caf</w:t>
                      </w:r>
                      <w:r w:rsidR="00D94E1C" w:rsidRPr="00F91975">
                        <w:rPr>
                          <w:b/>
                          <w:color w:val="002060"/>
                          <w:sz w:val="28"/>
                          <w:szCs w:val="28"/>
                        </w:rPr>
                        <w:t>.</w:t>
                      </w:r>
                      <w:r w:rsidR="003877C1" w:rsidRPr="00662F08"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  <w:r w:rsidRPr="00E72DDE">
                        <w:rPr>
                          <w:color w:val="002060"/>
                          <w:sz w:val="24"/>
                          <w:szCs w:val="24"/>
                        </w:rPr>
                        <w:t xml:space="preserve">La fraude ne sera retenue qu’après </w:t>
                      </w:r>
                      <w:r w:rsidR="00B663D3" w:rsidRPr="00E72DDE">
                        <w:rPr>
                          <w:color w:val="002060"/>
                          <w:sz w:val="24"/>
                          <w:szCs w:val="24"/>
                        </w:rPr>
                        <w:t>une étude complémentaire et détaillée des éléments matériels et intentionnels conduisant à une qualification de la fraude en commission</w:t>
                      </w:r>
                      <w:r w:rsidR="004229F8" w:rsidRPr="00E72DDE">
                        <w:rPr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3FEC63FA" w14:textId="77777777" w:rsidR="00852DD6" w:rsidRDefault="00852DD6">
      <w:pPr>
        <w:rPr>
          <w:b/>
          <w:color w:val="002060"/>
          <w:sz w:val="32"/>
          <w:szCs w:val="32"/>
        </w:rPr>
      </w:pPr>
    </w:p>
    <w:p w14:paraId="6AC4440F" w14:textId="77777777" w:rsidR="00852DD6" w:rsidRDefault="00852DD6">
      <w:pPr>
        <w:rPr>
          <w:b/>
          <w:color w:val="002060"/>
          <w:sz w:val="32"/>
          <w:szCs w:val="32"/>
        </w:rPr>
      </w:pPr>
    </w:p>
    <w:p w14:paraId="0673F647" w14:textId="77777777" w:rsidR="001C66D8" w:rsidRDefault="001C66D8">
      <w:pPr>
        <w:rPr>
          <w:b/>
          <w:color w:val="002060"/>
          <w:sz w:val="32"/>
          <w:szCs w:val="32"/>
        </w:rPr>
      </w:pPr>
    </w:p>
    <w:p w14:paraId="29BBBAD1" w14:textId="77777777" w:rsidR="00852DD6" w:rsidRDefault="004229F8">
      <w:pPr>
        <w:rPr>
          <w:b/>
          <w:color w:val="002060"/>
          <w:sz w:val="32"/>
          <w:szCs w:val="32"/>
        </w:rPr>
      </w:pPr>
      <w:r w:rsidRPr="00F50DCD">
        <w:rPr>
          <w:b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8F24CC" wp14:editId="40839886">
                <wp:simplePos x="0" y="0"/>
                <wp:positionH relativeFrom="margin">
                  <wp:align>center</wp:align>
                </wp:positionH>
                <wp:positionV relativeFrom="paragraph">
                  <wp:posOffset>156210</wp:posOffset>
                </wp:positionV>
                <wp:extent cx="6886575" cy="390525"/>
                <wp:effectExtent l="0" t="0" r="28575" b="28575"/>
                <wp:wrapNone/>
                <wp:docPr id="34" name="Rectangle :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3905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3F3170" w14:textId="77777777" w:rsidR="00F50DCD" w:rsidRPr="00557A0B" w:rsidRDefault="00F50DCD" w:rsidP="00F50DCD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Des exemples fréquents de suspicion de fraude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F24CC" id="Rectangle : coins arrondis 34" o:spid="_x0000_s1039" style="position:absolute;margin-left:0;margin-top:12.3pt;width:542.25pt;height:30.7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4E3F3170" w14:textId="77777777" w:rsidR="00F50DCD" w:rsidRPr="00557A0B" w:rsidRDefault="00F50DCD" w:rsidP="00F50DCD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Des exemples fréquents de suspicion de fraude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FAA02C" w14:textId="77777777" w:rsidR="00852DD6" w:rsidRDefault="004229F8">
      <w:pPr>
        <w:rPr>
          <w:b/>
          <w:color w:val="002060"/>
          <w:sz w:val="32"/>
          <w:szCs w:val="32"/>
        </w:rPr>
      </w:pPr>
      <w:r w:rsidRPr="00C03356">
        <w:rPr>
          <w:b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7F3489" wp14:editId="120F15CF">
                <wp:simplePos x="0" y="0"/>
                <wp:positionH relativeFrom="column">
                  <wp:posOffset>4529455</wp:posOffset>
                </wp:positionH>
                <wp:positionV relativeFrom="paragraph">
                  <wp:posOffset>316865</wp:posOffset>
                </wp:positionV>
                <wp:extent cx="1866900" cy="676275"/>
                <wp:effectExtent l="0" t="0" r="19050" b="28575"/>
                <wp:wrapNone/>
                <wp:docPr id="43" name="Rectangle :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76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DB554F" w14:textId="77777777" w:rsidR="00C03356" w:rsidRPr="00C03356" w:rsidRDefault="00253A41" w:rsidP="00B5570B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N</w:t>
                            </w:r>
                            <w:r w:rsidR="00B5570B">
                              <w:rPr>
                                <w:color w:val="002060"/>
                              </w:rPr>
                              <w:t>on-déclaration d’une partie du patrimoine et/ou des actifs bancaires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F3489" id="Rectangle : coins arrondis 43" o:spid="_x0000_s1040" style="position:absolute;margin-left:356.65pt;margin-top:24.95pt;width:147pt;height:5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" fillcolor="#deebf7" strokecolor="#2f528f" strokeweight="1pt">
                <v:stroke joinstyle="miter"/>
                <v:textbox>
                  <w:txbxContent>
                    <w:p w14:paraId="7EDB554F" w14:textId="77777777" w:rsidR="00C03356" w:rsidRPr="00C03356" w:rsidRDefault="00253A41" w:rsidP="00B5570B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N</w:t>
                      </w:r>
                      <w:r w:rsidR="00B5570B">
                        <w:rPr>
                          <w:color w:val="002060"/>
                        </w:rPr>
                        <w:t>on-déclaration d’une partie du patrimoine et/ou des actifs bancaires</w:t>
                      </w:r>
                    </w:p>
                  </w:txbxContent>
                </v:textbox>
              </v:roundrect>
            </w:pict>
          </mc:Fallback>
        </mc:AlternateContent>
      </w:r>
      <w:r w:rsidRPr="00B5570B">
        <w:rPr>
          <w:b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C455DA" wp14:editId="721E7A1D">
                <wp:simplePos x="0" y="0"/>
                <wp:positionH relativeFrom="column">
                  <wp:posOffset>2386330</wp:posOffset>
                </wp:positionH>
                <wp:positionV relativeFrom="paragraph">
                  <wp:posOffset>297815</wp:posOffset>
                </wp:positionV>
                <wp:extent cx="1666875" cy="685800"/>
                <wp:effectExtent l="0" t="0" r="28575" b="19050"/>
                <wp:wrapNone/>
                <wp:docPr id="47" name="Rectangle :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858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858F87" w14:textId="77777777" w:rsidR="00B5570B" w:rsidRPr="00C03356" w:rsidRDefault="00B5570B" w:rsidP="00B5570B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Déclaration d’isolement d’un allocataire vivant maritalement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455DA" id="Rectangle : coins arrondis 47" o:spid="_x0000_s1041" style="position:absolute;margin-left:187.9pt;margin-top:23.45pt;width:131.25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" fillcolor="#deebf7" strokecolor="#2f528f" strokeweight="1pt">
                <v:stroke joinstyle="miter"/>
                <v:textbox>
                  <w:txbxContent>
                    <w:p w14:paraId="15858F87" w14:textId="77777777" w:rsidR="00B5570B" w:rsidRPr="00C03356" w:rsidRDefault="00B5570B" w:rsidP="00B5570B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Déclaration d’isolement d’un allocataire vivant maritalement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3F9649" wp14:editId="207529CA">
                <wp:simplePos x="0" y="0"/>
                <wp:positionH relativeFrom="column">
                  <wp:posOffset>-386715</wp:posOffset>
                </wp:positionH>
                <wp:positionV relativeFrom="paragraph">
                  <wp:posOffset>273685</wp:posOffset>
                </wp:positionV>
                <wp:extent cx="2447925" cy="714375"/>
                <wp:effectExtent l="0" t="0" r="28575" b="28575"/>
                <wp:wrapNone/>
                <wp:docPr id="35" name="Rectangle :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7143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B8765" w14:textId="77777777" w:rsidR="00C03356" w:rsidRPr="00B5570B" w:rsidRDefault="00C03356" w:rsidP="00B5570B">
                            <w:pPr>
                              <w:jc w:val="center"/>
                              <w:rPr>
                                <w:i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C03356">
                              <w:rPr>
                                <w:color w:val="002060"/>
                              </w:rPr>
                              <w:t xml:space="preserve">Absence de déclaration d’une situation de communauté de vie et d’intérêts </w:t>
                            </w:r>
                            <w:r w:rsidR="00B5570B">
                              <w:rPr>
                                <w:color w:val="002060"/>
                              </w:rPr>
                              <w:br/>
                            </w:r>
                            <w:r w:rsidRPr="00B5570B">
                              <w:rPr>
                                <w:i/>
                                <w:color w:val="002060"/>
                                <w:sz w:val="18"/>
                                <w:szCs w:val="18"/>
                              </w:rPr>
                              <w:t>(concubinage, PACS, mariage…)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3F9649" id="Rectangle : coins arrondis 35" o:spid="_x0000_s1042" style="position:absolute;margin-left:-30.45pt;margin-top:21.55pt;width:192.75pt;height:5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" fillcolor="#deeaf6 [664]" strokecolor="#1f3763 [1604]" strokeweight="1pt">
                <v:stroke joinstyle="miter"/>
                <v:textbox>
                  <w:txbxContent>
                    <w:p w14:paraId="0CBB8765" w14:textId="77777777" w:rsidR="00C03356" w:rsidRPr="00B5570B" w:rsidRDefault="00C03356" w:rsidP="00B5570B">
                      <w:pPr>
                        <w:jc w:val="center"/>
                        <w:rPr>
                          <w:i/>
                          <w:color w:val="002060"/>
                          <w:sz w:val="18"/>
                          <w:szCs w:val="18"/>
                        </w:rPr>
                      </w:pPr>
                      <w:r w:rsidRPr="00C03356">
                        <w:rPr>
                          <w:color w:val="002060"/>
                        </w:rPr>
                        <w:t xml:space="preserve">Absence de déclaration d’une situation de communauté de vie et d’intérêts </w:t>
                      </w:r>
                      <w:r w:rsidR="00B5570B">
                        <w:rPr>
                          <w:color w:val="002060"/>
                        </w:rPr>
                        <w:br/>
                      </w:r>
                      <w:r w:rsidRPr="00B5570B">
                        <w:rPr>
                          <w:i/>
                          <w:color w:val="002060"/>
                          <w:sz w:val="18"/>
                          <w:szCs w:val="18"/>
                        </w:rPr>
                        <w:t>(concubinage, PACS, mariage…)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DF6CF6" w14:textId="77777777" w:rsidR="00852DD6" w:rsidRDefault="00852DD6">
      <w:pPr>
        <w:rPr>
          <w:b/>
          <w:color w:val="002060"/>
          <w:sz w:val="32"/>
          <w:szCs w:val="32"/>
        </w:rPr>
      </w:pPr>
    </w:p>
    <w:p w14:paraId="6463DCF3" w14:textId="77777777" w:rsidR="00852DD6" w:rsidRDefault="00E72DDE">
      <w:pPr>
        <w:rPr>
          <w:b/>
          <w:color w:val="002060"/>
          <w:sz w:val="32"/>
          <w:szCs w:val="32"/>
        </w:rPr>
      </w:pPr>
      <w:r w:rsidRPr="00C03356">
        <w:rPr>
          <w:b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D0F7DC" wp14:editId="70C185B7">
                <wp:simplePos x="0" y="0"/>
                <wp:positionH relativeFrom="page">
                  <wp:posOffset>257175</wp:posOffset>
                </wp:positionH>
                <wp:positionV relativeFrom="paragraph">
                  <wp:posOffset>421640</wp:posOffset>
                </wp:positionV>
                <wp:extent cx="1619250" cy="1104900"/>
                <wp:effectExtent l="0" t="0" r="19050" b="19050"/>
                <wp:wrapNone/>
                <wp:docPr id="42" name="Rectangle :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1049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23DD0F" w14:textId="77777777" w:rsidR="00C03356" w:rsidRPr="00C03356" w:rsidRDefault="00C03356" w:rsidP="00E72DDE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Communication de ressources nulles alors que l’allocataire et/ou l’un des membres du foyer travaille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0F7DC" id="Rectangle : coins arrondis 42" o:spid="_x0000_s1043" style="position:absolute;margin-left:20.25pt;margin-top:33.2pt;width:127.5pt;height:8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" fillcolor="#deebf7" strokecolor="#2f528f" strokeweight="1pt">
                <v:stroke joinstyle="miter"/>
                <v:textbox>
                  <w:txbxContent>
                    <w:p w14:paraId="4123DD0F" w14:textId="77777777" w:rsidR="00C03356" w:rsidRPr="00C03356" w:rsidRDefault="00C03356" w:rsidP="00E72DDE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Communication de ressources nulles alors que l’allocataire et/ou l’un des membres du foyer travaille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B5570B">
        <w:rPr>
          <w:b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33B2AB" wp14:editId="195A2742">
                <wp:simplePos x="0" y="0"/>
                <wp:positionH relativeFrom="column">
                  <wp:posOffset>1280160</wp:posOffset>
                </wp:positionH>
                <wp:positionV relativeFrom="paragraph">
                  <wp:posOffset>412115</wp:posOffset>
                </wp:positionV>
                <wp:extent cx="2476500" cy="1123950"/>
                <wp:effectExtent l="0" t="0" r="19050" b="19050"/>
                <wp:wrapNone/>
                <wp:docPr id="45" name="Rectangle : coins arrond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1239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590E83" w14:textId="77777777" w:rsidR="00B5570B" w:rsidRPr="00C03356" w:rsidRDefault="004C3A6C" w:rsidP="00B5570B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Transmission d’information erronée sur la composition de la famille, le nombre de personnes à charge ou d’un lien familial entre le propriétaire et le locataire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3B2AB" id="Rectangle : coins arrondis 45" o:spid="_x0000_s1044" style="position:absolute;margin-left:100.8pt;margin-top:32.45pt;width:195pt;height:8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" fillcolor="#deebf7" strokecolor="#2f528f" strokeweight="1pt">
                <v:stroke joinstyle="miter"/>
                <v:textbox>
                  <w:txbxContent>
                    <w:p w14:paraId="31590E83" w14:textId="77777777" w:rsidR="00B5570B" w:rsidRPr="00C03356" w:rsidRDefault="004C3A6C" w:rsidP="00B5570B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Transmission d’information erronée sur la composition de la famille, le nombre de personnes à charge ou d’un lien familial entre le propriétaire et le locataire</w:t>
                      </w:r>
                    </w:p>
                  </w:txbxContent>
                </v:textbox>
              </v:roundrect>
            </w:pict>
          </mc:Fallback>
        </mc:AlternateContent>
      </w:r>
      <w:r w:rsidRPr="00B5570B">
        <w:rPr>
          <w:b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A0E05A" wp14:editId="60CB9A36">
                <wp:simplePos x="0" y="0"/>
                <wp:positionH relativeFrom="column">
                  <wp:posOffset>3870960</wp:posOffset>
                </wp:positionH>
                <wp:positionV relativeFrom="paragraph">
                  <wp:posOffset>412115</wp:posOffset>
                </wp:positionV>
                <wp:extent cx="1190625" cy="1095375"/>
                <wp:effectExtent l="0" t="0" r="28575" b="28575"/>
                <wp:wrapNone/>
                <wp:docPr id="46" name="Rectangle : coins arrond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953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9F867A" w14:textId="77777777" w:rsidR="00B5570B" w:rsidRPr="00C03356" w:rsidRDefault="00253A41" w:rsidP="00B5570B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N</w:t>
                            </w:r>
                            <w:r w:rsidR="00B5570B">
                              <w:rPr>
                                <w:color w:val="002060"/>
                              </w:rPr>
                              <w:t>on-déclaration d’une partie des ressources du foyer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0E05A" id="Rectangle : coins arrondis 46" o:spid="_x0000_s1045" style="position:absolute;margin-left:304.8pt;margin-top:32.45pt;width:93.75pt;height:8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" fillcolor="#deebf7" strokecolor="#2f528f" strokeweight="1pt">
                <v:stroke joinstyle="miter"/>
                <v:textbox>
                  <w:txbxContent>
                    <w:p w14:paraId="349F867A" w14:textId="77777777" w:rsidR="00B5570B" w:rsidRPr="00C03356" w:rsidRDefault="00253A41" w:rsidP="00B5570B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N</w:t>
                      </w:r>
                      <w:r w:rsidR="00B5570B">
                        <w:rPr>
                          <w:color w:val="002060"/>
                        </w:rPr>
                        <w:t>on-déclaration d’une partie des ressources du foyer</w:t>
                      </w:r>
                    </w:p>
                  </w:txbxContent>
                </v:textbox>
              </v:roundrect>
            </w:pict>
          </mc:Fallback>
        </mc:AlternateContent>
      </w:r>
      <w:r w:rsidRPr="00B5570B">
        <w:rPr>
          <w:b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E7E853" wp14:editId="44C8A8C5">
                <wp:simplePos x="0" y="0"/>
                <wp:positionH relativeFrom="column">
                  <wp:posOffset>5185410</wp:posOffset>
                </wp:positionH>
                <wp:positionV relativeFrom="paragraph">
                  <wp:posOffset>383540</wp:posOffset>
                </wp:positionV>
                <wp:extent cx="1247775" cy="1104900"/>
                <wp:effectExtent l="0" t="0" r="28575" b="19050"/>
                <wp:wrapNone/>
                <wp:docPr id="44" name="Rectangle :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1049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2FCE03" w14:textId="77777777" w:rsidR="00B5570B" w:rsidRPr="00C03356" w:rsidRDefault="00B5570B" w:rsidP="004C3A6C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C03356">
                              <w:rPr>
                                <w:color w:val="002060"/>
                              </w:rPr>
                              <w:t xml:space="preserve">Absence de </w:t>
                            </w:r>
                            <w:r>
                              <w:rPr>
                                <w:color w:val="002060"/>
                              </w:rPr>
                              <w:t>déclaration d’un départ prolongé ou définitif à l’étranger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E7E853" id="Rectangle : coins arrondis 44" o:spid="_x0000_s1046" style="position:absolute;margin-left:408.3pt;margin-top:30.2pt;width:98.25pt;height:8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" fillcolor="#deebf7" strokecolor="#2f528f" strokeweight="1pt">
                <v:stroke joinstyle="miter"/>
                <v:textbox>
                  <w:txbxContent>
                    <w:p w14:paraId="222FCE03" w14:textId="77777777" w:rsidR="00B5570B" w:rsidRPr="00C03356" w:rsidRDefault="00B5570B" w:rsidP="004C3A6C">
                      <w:pPr>
                        <w:jc w:val="center"/>
                        <w:rPr>
                          <w:color w:val="002060"/>
                        </w:rPr>
                      </w:pPr>
                      <w:r w:rsidRPr="00C03356">
                        <w:rPr>
                          <w:color w:val="002060"/>
                        </w:rPr>
                        <w:t xml:space="preserve">Absence de </w:t>
                      </w:r>
                      <w:r>
                        <w:rPr>
                          <w:color w:val="002060"/>
                        </w:rPr>
                        <w:t>déclaration d’un départ prolongé ou définitif à l’étranger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205055" w14:textId="77777777" w:rsidR="00347EB7" w:rsidRDefault="00347EB7" w:rsidP="00347EB7">
      <w:pPr>
        <w:ind w:left="-1276"/>
        <w:rPr>
          <w:b/>
          <w:color w:val="00206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FF67B4" wp14:editId="413A51F0">
                <wp:simplePos x="0" y="0"/>
                <wp:positionH relativeFrom="column">
                  <wp:posOffset>1176655</wp:posOffset>
                </wp:positionH>
                <wp:positionV relativeFrom="paragraph">
                  <wp:posOffset>102235</wp:posOffset>
                </wp:positionV>
                <wp:extent cx="4795838" cy="461963"/>
                <wp:effectExtent l="0" t="0" r="0" b="0"/>
                <wp:wrapNone/>
                <wp:docPr id="3076" name="ZoneTexte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DD136B-9D72-4C48-8F85-284DAAD7EA0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838" cy="461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EC68F" w14:textId="77777777" w:rsidR="00347EB7" w:rsidRDefault="00347EB7" w:rsidP="00347EB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Fiche pratique « droit à l’erreur »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FF67B4" id="_x0000_t202" coordsize="21600,21600" o:spt="202" path="m,l,21600r21600,l21600,xe">
                <v:stroke joinstyle="miter"/>
                <v:path gradientshapeok="t" o:connecttype="rect"/>
              </v:shapetype>
              <v:shape id="ZoneTexte 34" o:spid="_x0000_s1047" type="#_x0000_t202" style="position:absolute;left:0;text-align:left;margin-left:92.65pt;margin-top:8.05pt;width:377.65pt;height:36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" filled="f" stroked="f">
                <v:textbox style="mso-fit-shape-to-text:t">
                  <w:txbxContent>
                    <w:p w14:paraId="3B7EC68F" w14:textId="77777777" w:rsidR="00347EB7" w:rsidRDefault="00347EB7" w:rsidP="00347EB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Fiche pratique « droit à l’erreur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662D17" wp14:editId="6BDCC171">
            <wp:extent cx="1562101" cy="730250"/>
            <wp:effectExtent l="0" t="0" r="0" b="0"/>
            <wp:docPr id="3075" name="Picture 2" descr="N:\PARTAGE\Prévention des indus\LOGO\IdProgrammeIndus.png">
              <a:extLst xmlns:a="http://schemas.openxmlformats.org/drawingml/2006/main">
                <a:ext uri="{FF2B5EF4-FFF2-40B4-BE49-F238E27FC236}">
                  <a16:creationId xmlns:a16="http://schemas.microsoft.com/office/drawing/2014/main" id="{367205C7-4244-437E-ADD3-7827240DB5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2" descr="N:\PARTAGE\Prévention des indus\LOGO\IdProgrammeIndus.png">
                      <a:extLst>
                        <a:ext uri="{FF2B5EF4-FFF2-40B4-BE49-F238E27FC236}">
                          <a16:creationId xmlns:a16="http://schemas.microsoft.com/office/drawing/2014/main" id="{367205C7-4244-437E-ADD3-7827240DB55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76" r="7108" b="15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1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6C8F7" w14:textId="77777777" w:rsidR="00551F02" w:rsidRDefault="00551F02" w:rsidP="00551F02">
      <w:pPr>
        <w:ind w:left="993"/>
        <w:rPr>
          <w:b/>
          <w:color w:val="002060"/>
          <w:sz w:val="32"/>
          <w:szCs w:val="32"/>
        </w:rPr>
      </w:pPr>
      <w:r>
        <w:rPr>
          <w:noProof/>
        </w:rPr>
        <w:drawing>
          <wp:inline distT="0" distB="0" distL="0" distR="0" wp14:anchorId="0EF5F015" wp14:editId="0C081BFD">
            <wp:extent cx="4920419" cy="2085975"/>
            <wp:effectExtent l="0" t="0" r="0" b="0"/>
            <wp:docPr id="5" name="Image 160">
              <a:extLst xmlns:a="http://schemas.openxmlformats.org/drawingml/2006/main">
                <a:ext uri="{FF2B5EF4-FFF2-40B4-BE49-F238E27FC236}">
                  <a16:creationId xmlns:a16="http://schemas.microsoft.com/office/drawing/2014/main" id="{0E9998D0-FD80-4B77-B3D6-1FBABF0FC5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60">
                      <a:extLst>
                        <a:ext uri="{FF2B5EF4-FFF2-40B4-BE49-F238E27FC236}">
                          <a16:creationId xmlns:a16="http://schemas.microsoft.com/office/drawing/2014/main" id="{0E9998D0-FD80-4B77-B3D6-1FBABF0FC50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3" b="15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40" cy="208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85769" w14:textId="77777777" w:rsidR="00551F02" w:rsidRDefault="00290334" w:rsidP="00551F02">
      <w:pPr>
        <w:ind w:left="993"/>
        <w:rPr>
          <w:b/>
          <w:color w:val="002060"/>
          <w:sz w:val="32"/>
          <w:szCs w:val="32"/>
        </w:rPr>
      </w:pPr>
      <w:r w:rsidRPr="00551F0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2681E4" wp14:editId="1651DE86">
                <wp:simplePos x="0" y="0"/>
                <wp:positionH relativeFrom="column">
                  <wp:posOffset>3213735</wp:posOffset>
                </wp:positionH>
                <wp:positionV relativeFrom="paragraph">
                  <wp:posOffset>144145</wp:posOffset>
                </wp:positionV>
                <wp:extent cx="3136900" cy="2124075"/>
                <wp:effectExtent l="0" t="0" r="25400" b="28575"/>
                <wp:wrapNone/>
                <wp:docPr id="159" name="Rectangle 1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862C88-D831-4B9B-BC72-B08CFD6A7AA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21240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C11080" w14:textId="77777777" w:rsidR="00551F02" w:rsidRDefault="00551F02" w:rsidP="00551F0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Le droit à l’erreur, ce n’est pas…</w:t>
                            </w:r>
                          </w:p>
                          <w:p w14:paraId="70A2BD23" w14:textId="77777777" w:rsidR="00551F02" w:rsidRDefault="00551F02" w:rsidP="00551F0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kinsoku w:val="0"/>
                              <w:overflowPunct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 xml:space="preserve">Le droit de frauder </w:t>
                            </w: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>: l’erreur de déclaration intentionnelle est une fraude et reste sanctionnée (avertissement, pénalité, plainte).</w:t>
                            </w:r>
                          </w:p>
                          <w:p w14:paraId="2E3EE239" w14:textId="77777777" w:rsidR="00551F02" w:rsidRDefault="00551F02" w:rsidP="00551F0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kinsoku w:val="0"/>
                              <w:overflowPunct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 xml:space="preserve">Le droit au retard </w:t>
                            </w: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>: l’allocataire doit déclarer immédiatement tout changement.</w:t>
                            </w:r>
                          </w:p>
                          <w:p w14:paraId="3D797DF2" w14:textId="77777777" w:rsidR="00551F02" w:rsidRDefault="00551F02" w:rsidP="00551F0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kinsoku w:val="0"/>
                              <w:overflowPunct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 xml:space="preserve">Le droit de ne pas rembourser son indu </w:t>
                            </w: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>: le droit à l’erreur n’exclut pas l’indu.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681E4" id="Rectangle 158" o:spid="_x0000_s1048" style="position:absolute;left:0;text-align:left;margin-left:253.05pt;margin-top:11.35pt;width:247pt;height:167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" fillcolor="#c45911 [2405]" strokecolor="#823b0b [1605]" strokeweight="1pt">
                <v:textbox>
                  <w:txbxContent>
                    <w:p w14:paraId="13C11080" w14:textId="77777777" w:rsidR="00551F02" w:rsidRDefault="00551F02" w:rsidP="00551F0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Le droit à l’erreur, ce n’est pas…</w:t>
                      </w:r>
                    </w:p>
                    <w:p w14:paraId="70A2BD23" w14:textId="77777777" w:rsidR="00551F02" w:rsidRDefault="00551F02" w:rsidP="00551F0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kinsoku w:val="0"/>
                        <w:overflowPunct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</w:rPr>
                        <w:t xml:space="preserve">Le droit de frauder </w:t>
                      </w:r>
                      <w:r>
                        <w:rPr>
                          <w:rFonts w:hAnsi="Calibri"/>
                          <w:color w:val="FFFFFF" w:themeColor="light1"/>
                          <w:kern w:val="24"/>
                        </w:rPr>
                        <w:t>: l’erreur de déclaration intentionnelle est une fraude et reste sanctionnée (avertissement, pénalité, plainte).</w:t>
                      </w:r>
                    </w:p>
                    <w:p w14:paraId="2E3EE239" w14:textId="77777777" w:rsidR="00551F02" w:rsidRDefault="00551F02" w:rsidP="00551F0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kinsoku w:val="0"/>
                        <w:overflowPunct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</w:rPr>
                        <w:t xml:space="preserve">Le droit au retard </w:t>
                      </w:r>
                      <w:r>
                        <w:rPr>
                          <w:rFonts w:hAnsi="Calibri"/>
                          <w:color w:val="FFFFFF" w:themeColor="light1"/>
                          <w:kern w:val="24"/>
                        </w:rPr>
                        <w:t>: l’allocataire doit déclarer immédiatement tout changement.</w:t>
                      </w:r>
                    </w:p>
                    <w:p w14:paraId="3D797DF2" w14:textId="77777777" w:rsidR="00551F02" w:rsidRDefault="00551F02" w:rsidP="00551F0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kinsoku w:val="0"/>
                        <w:overflowPunct w:val="0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</w:rPr>
                        <w:t xml:space="preserve">Le droit de ne pas rembourser son indu </w:t>
                      </w:r>
                      <w:r>
                        <w:rPr>
                          <w:rFonts w:hAnsi="Calibri"/>
                          <w:color w:val="FFFFFF" w:themeColor="light1"/>
                          <w:kern w:val="24"/>
                        </w:rPr>
                        <w:t>: le droit à l’erreur n’exclut pas l’indu.</w:t>
                      </w:r>
                    </w:p>
                  </w:txbxContent>
                </v:textbox>
              </v:rect>
            </w:pict>
          </mc:Fallback>
        </mc:AlternateContent>
      </w:r>
      <w:r w:rsidRPr="00551F0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D27439" wp14:editId="6DC19BBA">
                <wp:simplePos x="0" y="0"/>
                <wp:positionH relativeFrom="column">
                  <wp:posOffset>-272415</wp:posOffset>
                </wp:positionH>
                <wp:positionV relativeFrom="paragraph">
                  <wp:posOffset>106680</wp:posOffset>
                </wp:positionV>
                <wp:extent cx="3159125" cy="2200275"/>
                <wp:effectExtent l="0" t="0" r="22225" b="28575"/>
                <wp:wrapNone/>
                <wp:docPr id="41" name="Rectangle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B22E5D-818D-4B06-80B0-C4AB2087FD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22002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E6F5AD" w14:textId="77777777" w:rsidR="00551F02" w:rsidRDefault="00551F02" w:rsidP="00551F0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Le droit à l’erreur, c’est…</w:t>
                            </w:r>
                          </w:p>
                          <w:p w14:paraId="376B92CA" w14:textId="77777777" w:rsidR="00551F02" w:rsidRDefault="00551F02" w:rsidP="00551F0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 xml:space="preserve">La possibilité pour l’allocataire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 xml:space="preserve">de se tromper de bonne foi </w:t>
                            </w: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>dans ses déclarations et de faire valoir sa bonne foi en cas d’erreur involontaire</w:t>
                            </w:r>
                          </w:p>
                          <w:p w14:paraId="34EB17EA" w14:textId="77777777" w:rsidR="00551F02" w:rsidRDefault="00551F02" w:rsidP="00551F0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 xml:space="preserve">La confirmation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 xml:space="preserve">que la bonne foi de l’allocataire est présumée </w:t>
                            </w: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>et que c’est à la Caf de prouver l’intentionnalité de la fraude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27439" id="Rectangle 40" o:spid="_x0000_s1049" style="position:absolute;left:0;text-align:left;margin-left:-21.45pt;margin-top:8.4pt;width:248.75pt;height:173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" fillcolor="#70ad47 [3209]" strokecolor="white [3201]" strokeweight="1.5pt">
                <v:textbox>
                  <w:txbxContent>
                    <w:p w14:paraId="00E6F5AD" w14:textId="77777777" w:rsidR="00551F02" w:rsidRDefault="00551F02" w:rsidP="00551F0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Le droit à l’erreur, c’est…</w:t>
                      </w:r>
                    </w:p>
                    <w:p w14:paraId="376B92CA" w14:textId="77777777" w:rsidR="00551F02" w:rsidRDefault="00551F02" w:rsidP="00551F0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</w:rPr>
                        <w:t xml:space="preserve">La possibilité pour l’allocataire </w:t>
                      </w: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</w:rPr>
                        <w:t xml:space="preserve">de se tromper de bonne foi </w:t>
                      </w:r>
                      <w:r>
                        <w:rPr>
                          <w:rFonts w:hAnsi="Calibri"/>
                          <w:color w:val="FFFFFF" w:themeColor="light1"/>
                          <w:kern w:val="24"/>
                        </w:rPr>
                        <w:t>dans ses déclarations et de faire valoir sa bonne foi en cas d’erreur involontaire</w:t>
                      </w:r>
                    </w:p>
                    <w:p w14:paraId="34EB17EA" w14:textId="77777777" w:rsidR="00551F02" w:rsidRDefault="00551F02" w:rsidP="00551F0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</w:rPr>
                        <w:t xml:space="preserve">La confirmation </w:t>
                      </w: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</w:rPr>
                        <w:t xml:space="preserve">que la bonne foi de l’allocataire est présumée </w:t>
                      </w:r>
                      <w:r>
                        <w:rPr>
                          <w:rFonts w:hAnsi="Calibri"/>
                          <w:color w:val="FFFFFF" w:themeColor="light1"/>
                          <w:kern w:val="24"/>
                        </w:rPr>
                        <w:t>et que c’est à la Caf de prouver l’intentionnalité de la fraude</w:t>
                      </w:r>
                    </w:p>
                  </w:txbxContent>
                </v:textbox>
              </v:rect>
            </w:pict>
          </mc:Fallback>
        </mc:AlternateContent>
      </w:r>
    </w:p>
    <w:p w14:paraId="154E5361" w14:textId="77777777" w:rsidR="00D725F7" w:rsidRDefault="00D725F7" w:rsidP="00551F02">
      <w:pPr>
        <w:ind w:left="993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br/>
      </w:r>
    </w:p>
    <w:p w14:paraId="78E17565" w14:textId="77777777" w:rsidR="00347EB7" w:rsidRDefault="00347EB7" w:rsidP="00D725F7">
      <w:pPr>
        <w:ind w:left="-709" w:hanging="142"/>
        <w:rPr>
          <w:b/>
          <w:color w:val="002060"/>
          <w:sz w:val="32"/>
          <w:szCs w:val="32"/>
        </w:rPr>
      </w:pPr>
    </w:p>
    <w:p w14:paraId="7C6196A1" w14:textId="77777777" w:rsidR="00CC7F22" w:rsidRDefault="00347EB7" w:rsidP="00347EB7">
      <w:pPr>
        <w:rPr>
          <w:b/>
          <w:color w:val="002060"/>
          <w:sz w:val="32"/>
          <w:szCs w:val="32"/>
        </w:rPr>
      </w:pPr>
      <w:r>
        <w:rPr>
          <w:b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80136D" wp14:editId="477602F5">
                <wp:simplePos x="0" y="0"/>
                <wp:positionH relativeFrom="page">
                  <wp:align>left</wp:align>
                </wp:positionH>
                <wp:positionV relativeFrom="paragraph">
                  <wp:posOffset>-270510</wp:posOffset>
                </wp:positionV>
                <wp:extent cx="1704975" cy="7715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9C3F19" w14:textId="77777777" w:rsidR="00347EB7" w:rsidRDefault="00347EB7" w:rsidP="00347E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0136D" id="Rectangle 6" o:spid="_x0000_s1050" style="position:absolute;margin-left:0;margin-top:-21.3pt;width:134.25pt;height:60.75pt;z-index:2516951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" fillcolor="white [3212]" strokecolor="white [3212]" strokeweight="1pt">
                <v:textbox>
                  <w:txbxContent>
                    <w:p w14:paraId="5E9C3F19" w14:textId="77777777" w:rsidR="00347EB7" w:rsidRDefault="00347EB7" w:rsidP="00347EB7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b/>
          <w:color w:val="002060"/>
          <w:sz w:val="32"/>
          <w:szCs w:val="32"/>
        </w:rPr>
        <w:t>xxxxxx</w:t>
      </w:r>
      <w:proofErr w:type="spellEnd"/>
      <w:proofErr w:type="gramEnd"/>
    </w:p>
    <w:p w14:paraId="46DC90E7" w14:textId="77777777" w:rsidR="006A25F9" w:rsidRDefault="006A25F9" w:rsidP="00347EB7">
      <w:pPr>
        <w:rPr>
          <w:b/>
          <w:color w:val="002060"/>
          <w:sz w:val="32"/>
          <w:szCs w:val="32"/>
        </w:rPr>
      </w:pPr>
    </w:p>
    <w:p w14:paraId="16AFD5D9" w14:textId="77777777" w:rsidR="006A25F9" w:rsidRDefault="00290334" w:rsidP="00347EB7">
      <w:pPr>
        <w:rPr>
          <w:b/>
          <w:color w:val="00206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5C39FD" wp14:editId="0E294F3E">
                <wp:simplePos x="0" y="0"/>
                <wp:positionH relativeFrom="margin">
                  <wp:align>center</wp:align>
                </wp:positionH>
                <wp:positionV relativeFrom="paragraph">
                  <wp:posOffset>288290</wp:posOffset>
                </wp:positionV>
                <wp:extent cx="6584950" cy="2000250"/>
                <wp:effectExtent l="0" t="0" r="0" b="0"/>
                <wp:wrapNone/>
                <wp:docPr id="3079" name="Rectangle 1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18C143-A911-488C-96D8-13B0F4B922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07E06" w14:textId="77777777" w:rsidR="00551F02" w:rsidRDefault="00551F02" w:rsidP="00551F0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70C0"/>
                                <w:kern w:val="24"/>
                                <w:sz w:val="40"/>
                                <w:szCs w:val="40"/>
                              </w:rPr>
                              <w:t>En pratique : à quoi sert le droit à l’erreur ?</w:t>
                            </w:r>
                          </w:p>
                          <w:p w14:paraId="2CEF52D8" w14:textId="77777777" w:rsidR="00551F02" w:rsidRDefault="00551F02" w:rsidP="00551F0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L’objectif du droit à l’erreur est double :</w:t>
                            </w:r>
                          </w:p>
                          <w:p w14:paraId="7449F7D1" w14:textId="77777777" w:rsidR="00551F02" w:rsidRDefault="00551F02" w:rsidP="00551F0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Encourager </w:t>
                            </w:r>
                            <w:r>
                              <w:rPr>
                                <w:rFonts w:ascii="Calibri" w:hAnsi="Calibri" w:cs="Arial"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les allocataires dans leurs démarches d’accès aux droits (l’allocataire a peur de se tromper donc ne demande pas un droit)</w:t>
                            </w:r>
                          </w:p>
                          <w:p w14:paraId="54B4F47A" w14:textId="77777777" w:rsidR="00551F02" w:rsidRPr="00551F02" w:rsidRDefault="00551F02" w:rsidP="00551F0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alibri" w:hAnsi="Calibri" w:cs="Arial"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Accompagner</w:t>
                            </w:r>
                            <w:r>
                              <w:rPr>
                                <w:rFonts w:ascii="Calibri" w:hAnsi="Calibri" w:cs="Arial"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 les allocataires dans leurs démarches : c’est l’objectif notamment du programme de prévention des indus (« j’aide l’allocataire à comprendre ce que la Caf </w:t>
                            </w:r>
                            <w:r w:rsidR="004229F8">
                              <w:rPr>
                                <w:rFonts w:ascii="Calibri" w:hAnsi="Calibri" w:cs="Arial"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attend</w:t>
                            </w:r>
                            <w:r>
                              <w:rPr>
                                <w:rFonts w:ascii="Calibri" w:hAnsi="Calibri" w:cs="Arial"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 de lui en termes de déclarations »)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C39FD" id="Rectangle 159" o:spid="_x0000_s1051" style="position:absolute;margin-left:0;margin-top:22.7pt;width:518.5pt;height:157.5pt;z-index:2517032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" filled="f" stroked="f">
                <v:textbox>
                  <w:txbxContent>
                    <w:p w14:paraId="0B007E06" w14:textId="77777777" w:rsidR="00551F02" w:rsidRDefault="00551F02" w:rsidP="00551F0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70C0"/>
                          <w:kern w:val="24"/>
                          <w:sz w:val="40"/>
                          <w:szCs w:val="40"/>
                        </w:rPr>
                        <w:t>En pratique : à quoi sert le droit à l’erreur ?</w:t>
                      </w:r>
                    </w:p>
                    <w:p w14:paraId="2CEF52D8" w14:textId="77777777" w:rsidR="00551F02" w:rsidRDefault="00551F02" w:rsidP="00551F0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70C0"/>
                          <w:kern w:val="24"/>
                          <w:sz w:val="28"/>
                          <w:szCs w:val="28"/>
                        </w:rPr>
                        <w:t>L’objectif du droit à l’erreur est double :</w:t>
                      </w:r>
                    </w:p>
                    <w:p w14:paraId="7449F7D1" w14:textId="77777777" w:rsidR="00551F02" w:rsidRDefault="00551F02" w:rsidP="00551F0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70C0"/>
                          <w:kern w:val="24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 xml:space="preserve">Encourager </w:t>
                      </w:r>
                      <w:r>
                        <w:rPr>
                          <w:rFonts w:ascii="Calibri" w:hAnsi="Calibri" w:cs="Arial"/>
                          <w:color w:val="0070C0"/>
                          <w:kern w:val="24"/>
                          <w:sz w:val="28"/>
                          <w:szCs w:val="28"/>
                        </w:rPr>
                        <w:t>les allocataires dans leurs démarches d’accès aux droits (l’allocataire a peur de se tromper donc ne demande pas un droit)</w:t>
                      </w:r>
                    </w:p>
                    <w:p w14:paraId="54B4F47A" w14:textId="77777777" w:rsidR="00551F02" w:rsidRPr="00551F02" w:rsidRDefault="00551F02" w:rsidP="00551F0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alibri" w:hAnsi="Calibri" w:cs="Arial"/>
                          <w:color w:val="0070C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color w:val="0070C0"/>
                          <w:kern w:val="24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Accompagner</w:t>
                      </w:r>
                      <w:r>
                        <w:rPr>
                          <w:rFonts w:ascii="Calibri" w:hAnsi="Calibri" w:cs="Arial"/>
                          <w:color w:val="0070C0"/>
                          <w:kern w:val="24"/>
                          <w:sz w:val="28"/>
                          <w:szCs w:val="28"/>
                        </w:rPr>
                        <w:t xml:space="preserve"> les allocataires dans leurs démarches : c’est l’objectif notamment du programme de prévention des indus (« j’aide l’allocataire à comprendre ce que la Caf </w:t>
                      </w:r>
                      <w:r w:rsidR="004229F8">
                        <w:rPr>
                          <w:rFonts w:ascii="Calibri" w:hAnsi="Calibri" w:cs="Arial"/>
                          <w:color w:val="0070C0"/>
                          <w:kern w:val="24"/>
                          <w:sz w:val="28"/>
                          <w:szCs w:val="28"/>
                        </w:rPr>
                        <w:t>attend</w:t>
                      </w:r>
                      <w:r>
                        <w:rPr>
                          <w:rFonts w:ascii="Calibri" w:hAnsi="Calibri" w:cs="Arial"/>
                          <w:color w:val="0070C0"/>
                          <w:kern w:val="24"/>
                          <w:sz w:val="28"/>
                          <w:szCs w:val="28"/>
                        </w:rPr>
                        <w:t xml:space="preserve"> de lui en termes de déclarations »)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AB96D5" w14:textId="77777777" w:rsidR="006A25F9" w:rsidRDefault="006A25F9" w:rsidP="00347EB7">
      <w:pPr>
        <w:rPr>
          <w:b/>
          <w:color w:val="002060"/>
          <w:sz w:val="32"/>
          <w:szCs w:val="32"/>
        </w:rPr>
      </w:pPr>
    </w:p>
    <w:p w14:paraId="3BC661A4" w14:textId="77777777" w:rsidR="006A25F9" w:rsidRDefault="006A25F9" w:rsidP="00347EB7">
      <w:pPr>
        <w:rPr>
          <w:b/>
          <w:color w:val="002060"/>
          <w:sz w:val="32"/>
          <w:szCs w:val="32"/>
        </w:rPr>
      </w:pPr>
    </w:p>
    <w:p w14:paraId="449C9896" w14:textId="77777777" w:rsidR="00551F02" w:rsidRDefault="00551F02" w:rsidP="00347EB7">
      <w:pPr>
        <w:rPr>
          <w:b/>
          <w:color w:val="002060"/>
          <w:sz w:val="32"/>
          <w:szCs w:val="32"/>
        </w:rPr>
      </w:pPr>
    </w:p>
    <w:p w14:paraId="46967B53" w14:textId="77777777" w:rsidR="00551F02" w:rsidRDefault="00551F02" w:rsidP="00551F02">
      <w:pPr>
        <w:spacing w:after="0"/>
        <w:rPr>
          <w:b/>
          <w:color w:val="002060"/>
          <w:sz w:val="32"/>
          <w:szCs w:val="32"/>
        </w:rPr>
      </w:pPr>
    </w:p>
    <w:p w14:paraId="1605E7E9" w14:textId="77777777" w:rsidR="00290334" w:rsidRDefault="00290334" w:rsidP="00551F02">
      <w:pPr>
        <w:spacing w:after="0"/>
        <w:rPr>
          <w:b/>
          <w:color w:val="002060"/>
          <w:sz w:val="32"/>
          <w:szCs w:val="32"/>
        </w:rPr>
      </w:pPr>
    </w:p>
    <w:p w14:paraId="7B9E976E" w14:textId="77777777" w:rsidR="00290334" w:rsidRDefault="00290334" w:rsidP="00551F02">
      <w:pPr>
        <w:spacing w:after="0"/>
        <w:rPr>
          <w:b/>
          <w:color w:val="002060"/>
          <w:sz w:val="32"/>
          <w:szCs w:val="32"/>
        </w:rPr>
      </w:pPr>
    </w:p>
    <w:p w14:paraId="0E24433C" w14:textId="77777777" w:rsidR="006A25F9" w:rsidRDefault="00551F02" w:rsidP="00290334">
      <w:pPr>
        <w:ind w:left="-709"/>
        <w:rPr>
          <w:b/>
          <w:color w:val="002060"/>
          <w:sz w:val="32"/>
          <w:szCs w:val="32"/>
        </w:rPr>
      </w:pPr>
      <w:r>
        <w:rPr>
          <w:noProof/>
        </w:rPr>
        <w:drawing>
          <wp:inline distT="0" distB="0" distL="0" distR="0" wp14:anchorId="61D1B711" wp14:editId="4568F432">
            <wp:extent cx="6934200" cy="2148840"/>
            <wp:effectExtent l="0" t="0" r="0" b="381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25F9" w:rsidSect="00607929">
      <w:pgSz w:w="11906" w:h="16838"/>
      <w:pgMar w:top="284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8692D" w14:textId="77777777" w:rsidR="007E0898" w:rsidRDefault="007E0898" w:rsidP="00066E47">
      <w:pPr>
        <w:spacing w:after="0" w:line="240" w:lineRule="auto"/>
      </w:pPr>
      <w:r>
        <w:separator/>
      </w:r>
    </w:p>
  </w:endnote>
  <w:endnote w:type="continuationSeparator" w:id="0">
    <w:p w14:paraId="2628540E" w14:textId="77777777" w:rsidR="007E0898" w:rsidRDefault="007E0898" w:rsidP="0006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31105" w14:textId="77777777" w:rsidR="007E0898" w:rsidRDefault="007E0898" w:rsidP="00066E47">
      <w:pPr>
        <w:spacing w:after="0" w:line="240" w:lineRule="auto"/>
      </w:pPr>
      <w:r>
        <w:separator/>
      </w:r>
    </w:p>
  </w:footnote>
  <w:footnote w:type="continuationSeparator" w:id="0">
    <w:p w14:paraId="20D3FD6E" w14:textId="77777777" w:rsidR="007E0898" w:rsidRDefault="007E0898" w:rsidP="00066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485"/>
    <w:multiLevelType w:val="hybridMultilevel"/>
    <w:tmpl w:val="00A4F2CE"/>
    <w:lvl w:ilvl="0" w:tplc="6A72EE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1E26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FA08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6D1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F0B6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AF4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7468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844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6063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357D1"/>
    <w:multiLevelType w:val="hybridMultilevel"/>
    <w:tmpl w:val="65C6E192"/>
    <w:lvl w:ilvl="0" w:tplc="4A16A9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D8F2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6E3A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C59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5ED1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68D6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C4D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6698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D033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60109"/>
    <w:multiLevelType w:val="hybridMultilevel"/>
    <w:tmpl w:val="C6E26DA0"/>
    <w:lvl w:ilvl="0" w:tplc="BFA4805C">
      <w:start w:val="1"/>
      <w:numFmt w:val="bullet"/>
      <w:lvlText w:val="∙"/>
      <w:lvlJc w:val="left"/>
      <w:pPr>
        <w:ind w:left="578" w:hanging="360"/>
      </w:pPr>
      <w:rPr>
        <w:rFonts w:ascii="Aparajita" w:hAnsi="Aparajita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2220670"/>
    <w:multiLevelType w:val="hybridMultilevel"/>
    <w:tmpl w:val="4CB08B98"/>
    <w:lvl w:ilvl="0" w:tplc="BFA4805C">
      <w:start w:val="1"/>
      <w:numFmt w:val="bullet"/>
      <w:lvlText w:val="∙"/>
      <w:lvlJc w:val="left"/>
      <w:pPr>
        <w:ind w:left="720" w:hanging="360"/>
      </w:pPr>
      <w:rPr>
        <w:rFonts w:ascii="Aparajita" w:hAnsi="Aparajit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04C74"/>
    <w:multiLevelType w:val="hybridMultilevel"/>
    <w:tmpl w:val="5096E93C"/>
    <w:lvl w:ilvl="0" w:tplc="BFA4805C">
      <w:start w:val="1"/>
      <w:numFmt w:val="bullet"/>
      <w:lvlText w:val="∙"/>
      <w:lvlJc w:val="left"/>
      <w:pPr>
        <w:ind w:left="720" w:hanging="360"/>
      </w:pPr>
      <w:rPr>
        <w:rFonts w:ascii="Aparajita" w:hAnsi="Aparajit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71087"/>
    <w:multiLevelType w:val="hybridMultilevel"/>
    <w:tmpl w:val="9460AE1C"/>
    <w:lvl w:ilvl="0" w:tplc="BFA4805C">
      <w:start w:val="1"/>
      <w:numFmt w:val="bullet"/>
      <w:lvlText w:val="∙"/>
      <w:lvlJc w:val="left"/>
      <w:pPr>
        <w:ind w:left="720" w:hanging="360"/>
      </w:pPr>
      <w:rPr>
        <w:rFonts w:ascii="Aparajita" w:hAnsi="Aparajit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546911">
    <w:abstractNumId w:val="3"/>
  </w:num>
  <w:num w:numId="2" w16cid:durableId="283315352">
    <w:abstractNumId w:val="5"/>
  </w:num>
  <w:num w:numId="3" w16cid:durableId="1301115291">
    <w:abstractNumId w:val="4"/>
  </w:num>
  <w:num w:numId="4" w16cid:durableId="1368797863">
    <w:abstractNumId w:val="2"/>
  </w:num>
  <w:num w:numId="5" w16cid:durableId="1455251849">
    <w:abstractNumId w:val="0"/>
  </w:num>
  <w:num w:numId="6" w16cid:durableId="1503549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009"/>
    <w:rsid w:val="0000341C"/>
    <w:rsid w:val="00066E47"/>
    <w:rsid w:val="000E6737"/>
    <w:rsid w:val="001C66D8"/>
    <w:rsid w:val="00205D21"/>
    <w:rsid w:val="00253A41"/>
    <w:rsid w:val="00270AAB"/>
    <w:rsid w:val="00290334"/>
    <w:rsid w:val="002D44CD"/>
    <w:rsid w:val="002E1BBE"/>
    <w:rsid w:val="002F5375"/>
    <w:rsid w:val="00347EB7"/>
    <w:rsid w:val="003877C1"/>
    <w:rsid w:val="00420B37"/>
    <w:rsid w:val="004229F8"/>
    <w:rsid w:val="0044315F"/>
    <w:rsid w:val="004C3A6C"/>
    <w:rsid w:val="00551F02"/>
    <w:rsid w:val="005575BA"/>
    <w:rsid w:val="00557A0B"/>
    <w:rsid w:val="005862C1"/>
    <w:rsid w:val="00607929"/>
    <w:rsid w:val="00662F08"/>
    <w:rsid w:val="006A25F9"/>
    <w:rsid w:val="0072289B"/>
    <w:rsid w:val="007A40C5"/>
    <w:rsid w:val="007E0898"/>
    <w:rsid w:val="00826B6D"/>
    <w:rsid w:val="00852DD6"/>
    <w:rsid w:val="00865C99"/>
    <w:rsid w:val="008E7B7D"/>
    <w:rsid w:val="009E0009"/>
    <w:rsid w:val="00A53029"/>
    <w:rsid w:val="00AE51B9"/>
    <w:rsid w:val="00B10B03"/>
    <w:rsid w:val="00B5570B"/>
    <w:rsid w:val="00B663D3"/>
    <w:rsid w:val="00BA7184"/>
    <w:rsid w:val="00C03356"/>
    <w:rsid w:val="00C23C28"/>
    <w:rsid w:val="00CC7F22"/>
    <w:rsid w:val="00D46243"/>
    <w:rsid w:val="00D725F7"/>
    <w:rsid w:val="00D94E1C"/>
    <w:rsid w:val="00E2092E"/>
    <w:rsid w:val="00E72DDE"/>
    <w:rsid w:val="00EC325F"/>
    <w:rsid w:val="00F00702"/>
    <w:rsid w:val="00F016AF"/>
    <w:rsid w:val="00F50DCD"/>
    <w:rsid w:val="00F91975"/>
    <w:rsid w:val="00FD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25A5"/>
  <w15:chartTrackingRefBased/>
  <w15:docId w15:val="{A9D16E96-E649-4C4D-BA5A-59611DFD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5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7E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066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E47"/>
  </w:style>
  <w:style w:type="paragraph" w:styleId="Footer">
    <w:name w:val="footer"/>
    <w:basedOn w:val="Normal"/>
    <w:link w:val="FooterChar"/>
    <w:uiPriority w:val="99"/>
    <w:unhideWhenUsed/>
    <w:rsid w:val="00066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157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VIDAL 755</dc:creator>
  <cp:keywords/>
  <dc:description/>
  <cp:lastModifiedBy>Antoine Math</cp:lastModifiedBy>
  <cp:revision>2</cp:revision>
  <cp:lastPrinted>2019-06-04T09:02:00Z</cp:lastPrinted>
  <dcterms:created xsi:type="dcterms:W3CDTF">2024-04-14T07:31:00Z</dcterms:created>
  <dcterms:modified xsi:type="dcterms:W3CDTF">2024-04-14T07:31:00Z</dcterms:modified>
</cp:coreProperties>
</file>